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596650" w:rsidP="00596650">
      <w:pPr>
        <w:pStyle w:val="50"/>
        <w:shd w:val="clear" w:color="auto" w:fill="auto"/>
        <w:spacing w:before="0" w:after="0" w:line="240" w:lineRule="auto"/>
      </w:pPr>
      <w:bookmarkStart w:id="0" w:name="_GoBack"/>
      <w:proofErr w:type="gramStart"/>
      <w:r>
        <w:t>О</w:t>
      </w:r>
      <w:r w:rsidR="00B74560">
        <w:t>б отказе в</w:t>
      </w:r>
      <w:r w:rsidR="00817884">
        <w:t xml:space="preserve"> предоставлении разрешения на отклонение</w:t>
      </w:r>
      <w:r w:rsidR="00817884">
        <w:br/>
        <w:t>от предельных параметров разрешенной реконструкции</w:t>
      </w:r>
      <w:r w:rsidR="00817884">
        <w:br/>
        <w:t>объекта капитального строительства на земельном участке</w:t>
      </w:r>
      <w:proofErr w:type="gramEnd"/>
      <w:r w:rsidR="00817884">
        <w:t>,</w:t>
      </w:r>
      <w:r w:rsidR="00817884">
        <w:br/>
        <w:t>расположенном по адресу: г. Геленджик,</w:t>
      </w:r>
      <w:r w:rsidR="00817884">
        <w:br/>
      </w:r>
      <w:r w:rsidR="000F389F" w:rsidRPr="000E3683">
        <w:rPr>
          <w:szCs w:val="21"/>
          <w:shd w:val="clear" w:color="auto" w:fill="FFFFFF"/>
        </w:rPr>
        <w:t xml:space="preserve">ул. </w:t>
      </w:r>
      <w:r w:rsidR="000F389F">
        <w:rPr>
          <w:szCs w:val="21"/>
          <w:shd w:val="clear" w:color="auto" w:fill="FFFFFF"/>
        </w:rPr>
        <w:t>Кубанская, 10</w:t>
      </w:r>
    </w:p>
    <w:bookmarkEnd w:id="0"/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817884">
      <w:pPr>
        <w:pStyle w:val="20"/>
        <w:shd w:val="clear" w:color="auto" w:fill="auto"/>
        <w:spacing w:before="0"/>
        <w:ind w:firstLine="760"/>
      </w:pPr>
      <w:r>
        <w:t xml:space="preserve">Рассмотрев заявление </w:t>
      </w:r>
      <w:proofErr w:type="spellStart"/>
      <w:proofErr w:type="gramStart"/>
      <w:r w:rsidR="000F389F">
        <w:t>гр</w:t>
      </w:r>
      <w:proofErr w:type="spellEnd"/>
      <w:r w:rsidR="000F389F">
        <w:t>-ан</w:t>
      </w:r>
      <w:proofErr w:type="gramEnd"/>
      <w:r w:rsidR="000F389F">
        <w:t xml:space="preserve"> Абрамяна </w:t>
      </w:r>
      <w:proofErr w:type="spellStart"/>
      <w:r w:rsidR="000F389F">
        <w:t>Амбарцума</w:t>
      </w:r>
      <w:proofErr w:type="spellEnd"/>
      <w:r w:rsidR="000F389F">
        <w:t xml:space="preserve"> </w:t>
      </w:r>
      <w:proofErr w:type="spellStart"/>
      <w:r w:rsidR="000F389F">
        <w:t>Сааковича</w:t>
      </w:r>
      <w:proofErr w:type="spellEnd"/>
      <w:r w:rsidR="000F389F">
        <w:t xml:space="preserve">, Абрамян </w:t>
      </w:r>
      <w:proofErr w:type="gramStart"/>
      <w:r w:rsidR="000F389F">
        <w:t xml:space="preserve">Анастасии Владимировны </w:t>
      </w:r>
      <w:r>
        <w:t xml:space="preserve">от </w:t>
      </w:r>
      <w:r w:rsidR="000F389F">
        <w:t>26 июня</w:t>
      </w:r>
      <w:r>
        <w:t xml:space="preserve"> 20</w:t>
      </w:r>
      <w:r w:rsidR="007A2C02">
        <w:t>20</w:t>
      </w:r>
      <w:r>
        <w:t xml:space="preserve"> года №</w:t>
      </w:r>
      <w:r w:rsidR="000F389F">
        <w:t>3168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0D17B4">
        <w:t>б отказе</w:t>
      </w:r>
      <w:r>
        <w:t xml:space="preserve"> </w:t>
      </w:r>
      <w:r w:rsidR="000D17B4">
        <w:t xml:space="preserve">в </w:t>
      </w:r>
      <w:r>
        <w:t xml:space="preserve">предоставлении разрешения на отклонение от предельных параметров разрешенной реконструкции объекта капитального строительства </w:t>
      </w:r>
      <w:r w:rsidR="000F389F">
        <w:t xml:space="preserve">                          </w:t>
      </w:r>
      <w:r>
        <w:t xml:space="preserve">от </w:t>
      </w:r>
      <w:r w:rsidR="000D17B4">
        <w:t>30 апреля</w:t>
      </w:r>
      <w:r>
        <w:t xml:space="preserve"> 20</w:t>
      </w:r>
      <w:r w:rsidR="000D17B4">
        <w:t>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</w:t>
      </w:r>
      <w:r w:rsidR="000F389F">
        <w:t xml:space="preserve">                       </w:t>
      </w:r>
      <w:r>
        <w:t>от 6 октября 2003</w:t>
      </w:r>
      <w:proofErr w:type="gramEnd"/>
      <w:r>
        <w:t xml:space="preserve"> </w:t>
      </w:r>
      <w:proofErr w:type="gramStart"/>
      <w:r>
        <w:t xml:space="preserve">года №131-Ф3 «Об общих принципах организации местного самоуправления в Российской Федерации» (в редакции Федерального закона </w:t>
      </w:r>
      <w:r w:rsidR="00596650">
        <w:t xml:space="preserve"> </w:t>
      </w:r>
      <w:r>
        <w:t xml:space="preserve">от </w:t>
      </w:r>
      <w:r w:rsidR="00F81753">
        <w:t>1 июля</w:t>
      </w:r>
      <w:r>
        <w:t xml:space="preserve"> 20</w:t>
      </w:r>
      <w:r w:rsidR="00F81753">
        <w:t>21</w:t>
      </w:r>
      <w:r>
        <w:t xml:space="preserve"> года №</w:t>
      </w:r>
      <w:r w:rsidR="00F81753">
        <w:t>289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B74560">
        <w:t>18 декабря</w:t>
      </w:r>
      <w:r>
        <w:t xml:space="preserve"> 20</w:t>
      </w:r>
      <w:r w:rsidR="00B74560">
        <w:t>20</w:t>
      </w:r>
      <w:r>
        <w:t xml:space="preserve"> года №</w:t>
      </w:r>
      <w:r w:rsidR="00B74560">
        <w:t>327</w:t>
      </w:r>
      <w:r>
        <w:t>), решением</w:t>
      </w:r>
      <w:proofErr w:type="gramEnd"/>
      <w:r>
        <w:t xml:space="preserve"> </w:t>
      </w:r>
      <w:proofErr w:type="gramStart"/>
      <w:r>
        <w:t xml:space="preserve">Думы муниципального образования город-курорт Геленджик </w:t>
      </w:r>
      <w:r w:rsidR="000F389F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</w:t>
      </w:r>
      <w:r w:rsidR="000D17B4">
        <w:t>б отказе в</w:t>
      </w:r>
      <w:r>
        <w:t xml:space="preserve">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</w:t>
      </w:r>
      <w:r w:rsidR="000F389F">
        <w:t xml:space="preserve">                         </w:t>
      </w:r>
      <w:r>
        <w:t xml:space="preserve">от </w:t>
      </w:r>
      <w:r w:rsidR="000D17B4">
        <w:t>30 апреля</w:t>
      </w:r>
      <w:r>
        <w:t xml:space="preserve"> 20</w:t>
      </w:r>
      <w:r w:rsidR="000D17B4">
        <w:t>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D051A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B74560" w:rsidRPr="00753EDA" w:rsidRDefault="007A2C02" w:rsidP="00B74560">
      <w:pPr>
        <w:pStyle w:val="ad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74560">
        <w:rPr>
          <w:sz w:val="28"/>
          <w:szCs w:val="28"/>
          <w:lang w:val="ru-RU"/>
        </w:rPr>
        <w:t>Отказать</w:t>
      </w:r>
      <w:r w:rsidR="00817884" w:rsidRPr="007A2C02">
        <w:rPr>
          <w:sz w:val="28"/>
          <w:szCs w:val="28"/>
        </w:rPr>
        <w:t xml:space="preserve"> </w:t>
      </w:r>
      <w:proofErr w:type="spellStart"/>
      <w:r w:rsidR="000F389F">
        <w:rPr>
          <w:sz w:val="28"/>
          <w:szCs w:val="28"/>
        </w:rPr>
        <w:t>гр-ам</w:t>
      </w:r>
      <w:proofErr w:type="spellEnd"/>
      <w:r w:rsidR="000F389F">
        <w:rPr>
          <w:sz w:val="28"/>
          <w:szCs w:val="28"/>
        </w:rPr>
        <w:t xml:space="preserve"> Абрамяну </w:t>
      </w:r>
      <w:proofErr w:type="spellStart"/>
      <w:r w:rsidR="000F389F">
        <w:rPr>
          <w:sz w:val="28"/>
          <w:szCs w:val="28"/>
        </w:rPr>
        <w:t>Амбарцуму</w:t>
      </w:r>
      <w:proofErr w:type="spellEnd"/>
      <w:r w:rsidR="000F389F">
        <w:rPr>
          <w:sz w:val="28"/>
          <w:szCs w:val="28"/>
        </w:rPr>
        <w:t xml:space="preserve"> </w:t>
      </w:r>
      <w:proofErr w:type="spellStart"/>
      <w:r w:rsidR="000F389F">
        <w:rPr>
          <w:sz w:val="28"/>
          <w:szCs w:val="28"/>
        </w:rPr>
        <w:t>Сааковичу</w:t>
      </w:r>
      <w:proofErr w:type="spellEnd"/>
      <w:r w:rsidR="000F389F">
        <w:rPr>
          <w:sz w:val="28"/>
          <w:szCs w:val="28"/>
        </w:rPr>
        <w:t>, Абрамян Анастасии Владимировне</w:t>
      </w:r>
      <w:r w:rsidR="00B74560">
        <w:rPr>
          <w:sz w:val="28"/>
          <w:szCs w:val="28"/>
          <w:lang w:val="ru-RU"/>
        </w:rPr>
        <w:t xml:space="preserve"> в предоставлении</w:t>
      </w:r>
      <w:r w:rsidR="000F389F">
        <w:rPr>
          <w:sz w:val="28"/>
          <w:szCs w:val="28"/>
        </w:rPr>
        <w:t xml:space="preserve"> </w:t>
      </w:r>
      <w:r w:rsidR="000F389F" w:rsidRPr="008F48DD">
        <w:rPr>
          <w:sz w:val="28"/>
          <w:szCs w:val="28"/>
        </w:rPr>
        <w:t>разрешени</w:t>
      </w:r>
      <w:r w:rsidR="00B74560">
        <w:rPr>
          <w:sz w:val="28"/>
          <w:szCs w:val="28"/>
          <w:lang w:val="ru-RU"/>
        </w:rPr>
        <w:t>я</w:t>
      </w:r>
      <w:r w:rsidR="000F389F" w:rsidRPr="008F48DD">
        <w:rPr>
          <w:sz w:val="28"/>
          <w:szCs w:val="28"/>
        </w:rPr>
        <w:t xml:space="preserve"> на </w:t>
      </w:r>
      <w:r w:rsidR="000F389F">
        <w:rPr>
          <w:sz w:val="28"/>
          <w:szCs w:val="28"/>
        </w:rPr>
        <w:t xml:space="preserve">отклонение от предельных </w:t>
      </w:r>
      <w:r w:rsidR="000F389F">
        <w:rPr>
          <w:sz w:val="28"/>
          <w:szCs w:val="28"/>
        </w:rPr>
        <w:lastRenderedPageBreak/>
        <w:t>параметров разрешенной реконструкции объекта капитального строительства на</w:t>
      </w:r>
      <w:r w:rsidR="000F389F" w:rsidRPr="008F48DD">
        <w:rPr>
          <w:sz w:val="28"/>
          <w:szCs w:val="28"/>
        </w:rPr>
        <w:t xml:space="preserve"> земельн</w:t>
      </w:r>
      <w:r w:rsidR="000F389F">
        <w:rPr>
          <w:sz w:val="28"/>
          <w:szCs w:val="28"/>
        </w:rPr>
        <w:t xml:space="preserve">ом </w:t>
      </w:r>
      <w:r w:rsidR="000F389F" w:rsidRPr="008F48DD">
        <w:rPr>
          <w:sz w:val="28"/>
          <w:szCs w:val="28"/>
        </w:rPr>
        <w:t>участк</w:t>
      </w:r>
      <w:r w:rsidR="000F389F">
        <w:rPr>
          <w:sz w:val="28"/>
          <w:szCs w:val="28"/>
        </w:rPr>
        <w:t xml:space="preserve">е, принадлежащем им на праве общей совместной собственности, площадью 684 </w:t>
      </w:r>
      <w:proofErr w:type="spellStart"/>
      <w:r w:rsidR="000F389F">
        <w:rPr>
          <w:sz w:val="28"/>
          <w:szCs w:val="28"/>
        </w:rPr>
        <w:t>кв</w:t>
      </w:r>
      <w:proofErr w:type="gramStart"/>
      <w:r w:rsidR="000F389F">
        <w:rPr>
          <w:sz w:val="28"/>
          <w:szCs w:val="28"/>
        </w:rPr>
        <w:t>.м</w:t>
      </w:r>
      <w:proofErr w:type="spellEnd"/>
      <w:proofErr w:type="gramEnd"/>
      <w:r w:rsidR="000F389F">
        <w:rPr>
          <w:sz w:val="28"/>
          <w:szCs w:val="28"/>
        </w:rPr>
        <w:t xml:space="preserve">, </w:t>
      </w:r>
      <w:r w:rsidR="000F389F" w:rsidRPr="00BD4F44">
        <w:rPr>
          <w:sz w:val="28"/>
          <w:szCs w:val="28"/>
        </w:rPr>
        <w:t>имеюще</w:t>
      </w:r>
      <w:r w:rsidR="000F389F">
        <w:rPr>
          <w:sz w:val="28"/>
          <w:szCs w:val="28"/>
        </w:rPr>
        <w:t>м</w:t>
      </w:r>
      <w:r w:rsidR="000F389F" w:rsidRPr="00BD4F44">
        <w:rPr>
          <w:sz w:val="28"/>
          <w:szCs w:val="28"/>
        </w:rPr>
        <w:t xml:space="preserve"> кадастровый номер </w:t>
      </w:r>
      <w:r w:rsidR="000F389F">
        <w:rPr>
          <w:sz w:val="28"/>
          <w:szCs w:val="28"/>
        </w:rPr>
        <w:t>23:40:0410013:151</w:t>
      </w:r>
      <w:r w:rsidR="000F389F" w:rsidRPr="00BD4F44">
        <w:rPr>
          <w:sz w:val="28"/>
          <w:szCs w:val="28"/>
        </w:rPr>
        <w:t>, расположенно</w:t>
      </w:r>
      <w:r w:rsidR="000F389F">
        <w:rPr>
          <w:sz w:val="28"/>
          <w:szCs w:val="28"/>
        </w:rPr>
        <w:t>м</w:t>
      </w:r>
      <w:r w:rsidR="000F389F" w:rsidRPr="00BD4F44">
        <w:rPr>
          <w:sz w:val="28"/>
          <w:szCs w:val="28"/>
        </w:rPr>
        <w:t xml:space="preserve"> по адресу:</w:t>
      </w:r>
      <w:r w:rsidR="000F389F">
        <w:rPr>
          <w:sz w:val="28"/>
          <w:szCs w:val="28"/>
        </w:rPr>
        <w:t xml:space="preserve"> </w:t>
      </w:r>
      <w:r w:rsidR="000F389F" w:rsidRPr="00BD4F44">
        <w:rPr>
          <w:sz w:val="28"/>
          <w:szCs w:val="28"/>
        </w:rPr>
        <w:t>г. Геленджик</w:t>
      </w:r>
      <w:r w:rsidR="000F389F">
        <w:rPr>
          <w:sz w:val="28"/>
          <w:szCs w:val="28"/>
        </w:rPr>
        <w:t xml:space="preserve">, </w:t>
      </w:r>
      <w:r w:rsidR="000F389F" w:rsidRPr="000E3683">
        <w:rPr>
          <w:color w:val="000000"/>
          <w:sz w:val="28"/>
          <w:szCs w:val="21"/>
          <w:shd w:val="clear" w:color="auto" w:fill="FFFFFF"/>
        </w:rPr>
        <w:t xml:space="preserve">ул. </w:t>
      </w:r>
      <w:r w:rsidR="000F389F">
        <w:rPr>
          <w:color w:val="000000"/>
          <w:sz w:val="28"/>
          <w:szCs w:val="21"/>
          <w:shd w:val="clear" w:color="auto" w:fill="FFFFFF"/>
        </w:rPr>
        <w:t>Кубанская, 10</w:t>
      </w:r>
      <w:r w:rsidR="000F389F">
        <w:rPr>
          <w:sz w:val="28"/>
          <w:szCs w:val="28"/>
        </w:rPr>
        <w:t xml:space="preserve">, </w:t>
      </w:r>
      <w:r w:rsidR="000F389F" w:rsidRPr="00BF652E">
        <w:rPr>
          <w:sz w:val="28"/>
          <w:szCs w:val="28"/>
        </w:rPr>
        <w:t xml:space="preserve">в </w:t>
      </w:r>
      <w:r w:rsidR="000F389F">
        <w:rPr>
          <w:sz w:val="28"/>
          <w:szCs w:val="28"/>
        </w:rPr>
        <w:t>зоне малоэтажной жилой застройки  Ж-2</w:t>
      </w:r>
      <w:r w:rsidR="000F389F" w:rsidRPr="00227EC7">
        <w:rPr>
          <w:sz w:val="28"/>
          <w:szCs w:val="28"/>
        </w:rPr>
        <w:t>, в части</w:t>
      </w:r>
      <w:r w:rsidR="000F389F" w:rsidRPr="00BE5CAE">
        <w:rPr>
          <w:sz w:val="28"/>
          <w:szCs w:val="28"/>
        </w:rPr>
        <w:t xml:space="preserve"> минимальных отступов</w:t>
      </w:r>
      <w:r w:rsidR="000F389F" w:rsidRPr="00B9121E">
        <w:rPr>
          <w:sz w:val="28"/>
          <w:szCs w:val="28"/>
        </w:rPr>
        <w:t xml:space="preserve"> от границ земельного участка</w:t>
      </w:r>
      <w:r w:rsidR="000F389F" w:rsidRPr="00745E3E">
        <w:rPr>
          <w:sz w:val="28"/>
          <w:szCs w:val="28"/>
        </w:rPr>
        <w:t xml:space="preserve"> (</w:t>
      </w:r>
      <w:r w:rsidR="000F389F">
        <w:rPr>
          <w:sz w:val="28"/>
          <w:szCs w:val="28"/>
          <w:lang w:val="ru-RU"/>
        </w:rPr>
        <w:t>реконструкция</w:t>
      </w:r>
      <w:r w:rsidR="000F389F">
        <w:rPr>
          <w:sz w:val="28"/>
          <w:szCs w:val="28"/>
        </w:rPr>
        <w:t xml:space="preserve"> </w:t>
      </w:r>
      <w:r w:rsidR="000F389F">
        <w:rPr>
          <w:sz w:val="28"/>
          <w:szCs w:val="28"/>
          <w:lang w:val="ru-RU"/>
        </w:rPr>
        <w:t xml:space="preserve">объекта капитального строительства на расстоянии 2,5 метра от межевой границы смежного земельного участка, имеющего кадастровый номер 23:40:0410013:6, на расстоянии 3,7 метра от межевой границы смежного земельного участка, имеющего кадастровый номер 23:40:0410013:17, на расстоянии 0,9 метра от границы земельного участка, отделяющей его от территории общего пользования – ул. </w:t>
      </w:r>
      <w:proofErr w:type="gramStart"/>
      <w:r w:rsidR="000F389F">
        <w:rPr>
          <w:sz w:val="28"/>
          <w:szCs w:val="28"/>
          <w:lang w:val="ru-RU"/>
        </w:rPr>
        <w:t>Кубанской</w:t>
      </w:r>
      <w:r w:rsidR="000F389F">
        <w:rPr>
          <w:sz w:val="28"/>
          <w:szCs w:val="28"/>
        </w:rPr>
        <w:t>), в связи с тем, что</w:t>
      </w:r>
      <w:r w:rsidR="000F389F">
        <w:rPr>
          <w:sz w:val="28"/>
          <w:szCs w:val="28"/>
          <w:lang w:val="ru-RU"/>
        </w:rPr>
        <w:t xml:space="preserve"> </w:t>
      </w:r>
      <w:r w:rsidR="00B74560" w:rsidRPr="00714D94">
        <w:rPr>
          <w:sz w:val="28"/>
          <w:szCs w:val="28"/>
        </w:rPr>
        <w:t>правообладател</w:t>
      </w:r>
      <w:r w:rsidR="00B74560">
        <w:rPr>
          <w:sz w:val="28"/>
          <w:szCs w:val="28"/>
          <w:lang w:val="ru-RU"/>
        </w:rPr>
        <w:t>я</w:t>
      </w:r>
      <w:r w:rsidR="00B74560" w:rsidRPr="00714D94">
        <w:rPr>
          <w:sz w:val="28"/>
          <w:szCs w:val="28"/>
        </w:rPr>
        <w:t>м</w:t>
      </w:r>
      <w:r w:rsidR="00B74560">
        <w:rPr>
          <w:sz w:val="28"/>
          <w:szCs w:val="28"/>
          <w:lang w:val="ru-RU"/>
        </w:rPr>
        <w:t>и</w:t>
      </w:r>
      <w:r w:rsidR="00B74560" w:rsidRPr="00714D94">
        <w:rPr>
          <w:sz w:val="28"/>
          <w:szCs w:val="28"/>
        </w:rPr>
        <w:t xml:space="preserve">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</w:t>
      </w:r>
      <w:r w:rsidR="00B74560">
        <w:rPr>
          <w:sz w:val="28"/>
          <w:szCs w:val="28"/>
          <w:lang w:val="ru-RU"/>
        </w:rPr>
        <w:t>.</w:t>
      </w:r>
      <w:proofErr w:type="gramEnd"/>
    </w:p>
    <w:p w:rsidR="006A1E40" w:rsidRPr="000F389F" w:rsidRDefault="007A2C02" w:rsidP="000F389F">
      <w:pPr>
        <w:pStyle w:val="ad"/>
        <w:ind w:firstLine="720"/>
        <w:rPr>
          <w:sz w:val="28"/>
        </w:rPr>
      </w:pPr>
      <w:r w:rsidRPr="000F389F">
        <w:rPr>
          <w:sz w:val="28"/>
        </w:rPr>
        <w:t xml:space="preserve">2. </w:t>
      </w:r>
      <w:r w:rsidR="00817884" w:rsidRPr="000F389F">
        <w:rPr>
          <w:sz w:val="28"/>
        </w:rPr>
        <w:t>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1E40" w:rsidRDefault="007A2C02" w:rsidP="007A2C02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</w:pPr>
      <w:r>
        <w:t xml:space="preserve">3. </w:t>
      </w:r>
      <w:proofErr w:type="gramStart"/>
      <w:r w:rsidR="00817884">
        <w:t>Контроль за</w:t>
      </w:r>
      <w:proofErr w:type="gramEnd"/>
      <w:r w:rsidR="00817884"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96650">
        <w:t xml:space="preserve">              </w:t>
      </w:r>
      <w:r w:rsidR="00817884">
        <w:t xml:space="preserve"> А.А. Грачева.</w:t>
      </w:r>
    </w:p>
    <w:p w:rsidR="006A1E40" w:rsidRDefault="007A2C02" w:rsidP="007A2C02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</w:pPr>
      <w:r>
        <w:t xml:space="preserve">4. </w:t>
      </w:r>
      <w:r w:rsidR="00817884">
        <w:t>Постановление вступает в силу со дня его подписания.</w:t>
      </w:r>
    </w:p>
    <w:p w:rsidR="006A1E40" w:rsidRDefault="00817884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6A1E40" w:rsidRDefault="00817884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>город-курорт Геленджик</w:t>
      </w:r>
      <w:r w:rsidR="009300DB">
        <w:t xml:space="preserve">                             </w:t>
      </w:r>
      <w:r w:rsidR="009372DE">
        <w:t xml:space="preserve">                             </w:t>
      </w:r>
      <w:r w:rsidR="009300DB">
        <w:t xml:space="preserve">      </w:t>
      </w:r>
      <w:r>
        <w:t xml:space="preserve">А.А. </w:t>
      </w:r>
      <w:proofErr w:type="spellStart"/>
      <w:r>
        <w:t>Богодистов</w:t>
      </w:r>
      <w:proofErr w:type="spellEnd"/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B74560" w:rsidRDefault="00B7456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B74560" w:rsidRDefault="00B7456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B74560" w:rsidRDefault="00B7456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 w:rsidP="003A588C">
      <w:pPr>
        <w:tabs>
          <w:tab w:val="left" w:pos="7938"/>
        </w:tabs>
        <w:jc w:val="both"/>
      </w:pPr>
    </w:p>
    <w:sectPr w:rsidR="00596650" w:rsidSect="00596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76" w:rsidRDefault="00A67276">
      <w:r>
        <w:separator/>
      </w:r>
    </w:p>
  </w:endnote>
  <w:endnote w:type="continuationSeparator" w:id="0">
    <w:p w:rsidR="00A67276" w:rsidRDefault="00A6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70" w:rsidRDefault="00592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70" w:rsidRDefault="00592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70" w:rsidRDefault="00592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76" w:rsidRDefault="00A67276"/>
  </w:footnote>
  <w:footnote w:type="continuationSeparator" w:id="0">
    <w:p w:rsidR="00A67276" w:rsidRDefault="00A672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70" w:rsidRDefault="00592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650" w:rsidRDefault="00592D70" w:rsidP="00592D70">
        <w:pPr>
          <w:pStyle w:val="a7"/>
          <w:tabs>
            <w:tab w:val="center" w:pos="4819"/>
            <w:tab w:val="left" w:pos="7028"/>
          </w:tabs>
        </w:pPr>
        <w:r>
          <w:tab/>
        </w:r>
        <w:r>
          <w:tab/>
        </w:r>
        <w:r>
          <w:tab/>
        </w:r>
      </w:p>
      <w:p w:rsidR="00596650" w:rsidRPr="00592D70" w:rsidRDefault="00596650">
        <w:pPr>
          <w:pStyle w:val="a7"/>
          <w:jc w:val="center"/>
          <w:rPr>
            <w:rFonts w:ascii="Times New Roman" w:hAnsi="Times New Roman" w:cs="Times New Roman"/>
          </w:rPr>
        </w:pPr>
        <w:r w:rsidRPr="00592D70">
          <w:rPr>
            <w:rFonts w:ascii="Times New Roman" w:hAnsi="Times New Roman" w:cs="Times New Roman"/>
          </w:rPr>
          <w:fldChar w:fldCharType="begin"/>
        </w:r>
        <w:r w:rsidRPr="00592D70">
          <w:rPr>
            <w:rFonts w:ascii="Times New Roman" w:hAnsi="Times New Roman" w:cs="Times New Roman"/>
          </w:rPr>
          <w:instrText>PAGE   \* MERGEFORMAT</w:instrText>
        </w:r>
        <w:r w:rsidRPr="00592D70">
          <w:rPr>
            <w:rFonts w:ascii="Times New Roman" w:hAnsi="Times New Roman" w:cs="Times New Roman"/>
          </w:rPr>
          <w:fldChar w:fldCharType="separate"/>
        </w:r>
        <w:r w:rsidR="00FD5F3B">
          <w:rPr>
            <w:rFonts w:ascii="Times New Roman" w:hAnsi="Times New Roman" w:cs="Times New Roman"/>
            <w:noProof/>
          </w:rPr>
          <w:t>2</w:t>
        </w:r>
        <w:r w:rsidRPr="00592D70">
          <w:rPr>
            <w:rFonts w:ascii="Times New Roman" w:hAnsi="Times New Roman" w:cs="Times New Roman"/>
          </w:rPr>
          <w:fldChar w:fldCharType="end"/>
        </w:r>
      </w:p>
    </w:sdtContent>
  </w:sdt>
  <w:p w:rsidR="006A1E40" w:rsidRDefault="006A1E4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70" w:rsidRDefault="00592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044"/>
    <w:multiLevelType w:val="multilevel"/>
    <w:tmpl w:val="559E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0"/>
    <w:rsid w:val="000D17B4"/>
    <w:rsid w:val="000E4924"/>
    <w:rsid w:val="000F389F"/>
    <w:rsid w:val="00180603"/>
    <w:rsid w:val="001F7733"/>
    <w:rsid w:val="002D4800"/>
    <w:rsid w:val="003A588C"/>
    <w:rsid w:val="004341F1"/>
    <w:rsid w:val="00460D42"/>
    <w:rsid w:val="0050157F"/>
    <w:rsid w:val="00592D70"/>
    <w:rsid w:val="00596650"/>
    <w:rsid w:val="00674799"/>
    <w:rsid w:val="006A1E40"/>
    <w:rsid w:val="007A2C02"/>
    <w:rsid w:val="00817884"/>
    <w:rsid w:val="009300DB"/>
    <w:rsid w:val="009372DE"/>
    <w:rsid w:val="00995138"/>
    <w:rsid w:val="009C0737"/>
    <w:rsid w:val="00A00224"/>
    <w:rsid w:val="00A065FC"/>
    <w:rsid w:val="00A6696C"/>
    <w:rsid w:val="00A67276"/>
    <w:rsid w:val="00A711A2"/>
    <w:rsid w:val="00AA684F"/>
    <w:rsid w:val="00B74560"/>
    <w:rsid w:val="00BD051A"/>
    <w:rsid w:val="00CC52E4"/>
    <w:rsid w:val="00E8466A"/>
    <w:rsid w:val="00F81753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2EF8-9FC1-405C-A63B-FEE6AC5F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7</cp:revision>
  <cp:lastPrinted>2021-08-02T06:02:00Z</cp:lastPrinted>
  <dcterms:created xsi:type="dcterms:W3CDTF">2020-11-06T09:01:00Z</dcterms:created>
  <dcterms:modified xsi:type="dcterms:W3CDTF">2021-08-16T09:52:00Z</dcterms:modified>
</cp:coreProperties>
</file>