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8" w:rsidRDefault="00446C18" w:rsidP="0044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Pr="00136CE6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 формирования и ведения Р</w:t>
      </w:r>
      <w:r w:rsidRPr="00136CE6">
        <w:rPr>
          <w:rFonts w:ascii="Times New Roman" w:hAnsi="Times New Roman" w:cs="Times New Roman"/>
          <w:b/>
          <w:sz w:val="28"/>
          <w:szCs w:val="28"/>
        </w:rPr>
        <w:t>еестра</w:t>
      </w:r>
    </w:p>
    <w:p w:rsidR="00CC699B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 и физических</w:t>
      </w:r>
    </w:p>
    <w:p w:rsidR="00CC699B" w:rsidRPr="00136CE6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>лиц,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E6">
        <w:rPr>
          <w:rFonts w:ascii="Times New Roman" w:hAnsi="Times New Roman" w:cs="Times New Roman"/>
          <w:b/>
          <w:sz w:val="28"/>
          <w:szCs w:val="28"/>
        </w:rPr>
        <w:t>применяющих специальный налоговый режим «Налог</w:t>
      </w:r>
    </w:p>
    <w:p w:rsidR="00CC699B" w:rsidRPr="00136CE6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>на профессиональный доход», пострадавших в результате</w:t>
      </w:r>
    </w:p>
    <w:p w:rsidR="00CC699B" w:rsidRPr="00136CE6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>обстрелов со стороны вооруженных формирований Украины</w:t>
      </w:r>
    </w:p>
    <w:p w:rsidR="00CC699B" w:rsidRPr="00136CE6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>и террористических актов, осуществляющих деятельность</w:t>
      </w:r>
    </w:p>
    <w:p w:rsidR="00CC699B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CE6">
        <w:rPr>
          <w:rFonts w:ascii="Times New Roman" w:hAnsi="Times New Roman" w:cs="Times New Roman"/>
          <w:b/>
          <w:sz w:val="28"/>
          <w:szCs w:val="28"/>
        </w:rPr>
        <w:t>город-курорт</w:t>
      </w:r>
    </w:p>
    <w:p w:rsidR="00CC699B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6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, и об образовании </w:t>
      </w:r>
      <w:r w:rsidRPr="00B358F3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F3">
        <w:rPr>
          <w:rFonts w:ascii="Times New Roman" w:hAnsi="Times New Roman" w:cs="Times New Roman"/>
          <w:b/>
          <w:sz w:val="28"/>
          <w:szCs w:val="28"/>
        </w:rPr>
        <w:t>по обследованию</w:t>
      </w:r>
    </w:p>
    <w:p w:rsidR="00CC699B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F3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proofErr w:type="gramStart"/>
      <w:r w:rsidRPr="00B358F3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F3">
        <w:rPr>
          <w:rFonts w:ascii="Times New Roman" w:hAnsi="Times New Roman" w:cs="Times New Roman"/>
          <w:b/>
          <w:sz w:val="28"/>
          <w:szCs w:val="28"/>
        </w:rPr>
        <w:t>в 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CC699B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F3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F3">
        <w:rPr>
          <w:rFonts w:ascii="Times New Roman" w:hAnsi="Times New Roman" w:cs="Times New Roman"/>
          <w:b/>
          <w:sz w:val="28"/>
          <w:szCs w:val="28"/>
        </w:rPr>
        <w:t>(строений) и имущества, поврежденн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</w:p>
    <w:p w:rsidR="00CC699B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F3">
        <w:rPr>
          <w:rFonts w:ascii="Times New Roman" w:hAnsi="Times New Roman" w:cs="Times New Roman"/>
          <w:b/>
          <w:sz w:val="28"/>
          <w:szCs w:val="28"/>
        </w:rPr>
        <w:t>в результате обстрела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F3">
        <w:rPr>
          <w:rFonts w:ascii="Times New Roman" w:hAnsi="Times New Roman" w:cs="Times New Roman"/>
          <w:b/>
          <w:sz w:val="28"/>
          <w:szCs w:val="28"/>
        </w:rPr>
        <w:t>со стороны вооруженных формирований</w:t>
      </w:r>
    </w:p>
    <w:p w:rsidR="00CC699B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Украины и террористических актов на территории</w:t>
      </w:r>
    </w:p>
    <w:p w:rsidR="00CC699B" w:rsidRPr="00136CE6" w:rsidRDefault="00CC699B" w:rsidP="00CC6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8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8F3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CC699B" w:rsidRPr="00136CE6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9B" w:rsidRPr="00136CE6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Pr="00136CE6" w:rsidRDefault="00CC699B" w:rsidP="00CC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CE6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6CE6">
        <w:rPr>
          <w:rFonts w:ascii="Times New Roman" w:hAnsi="Times New Roman" w:cs="Times New Roman"/>
          <w:sz w:val="28"/>
          <w:szCs w:val="28"/>
        </w:rPr>
        <w:t xml:space="preserve"> департамента развития бизнеса и </w:t>
      </w:r>
      <w:proofErr w:type="spellStart"/>
      <w:r w:rsidRPr="00136CE6">
        <w:rPr>
          <w:rFonts w:ascii="Times New Roman" w:hAnsi="Times New Roman" w:cs="Times New Roman"/>
          <w:sz w:val="28"/>
          <w:szCs w:val="28"/>
        </w:rPr>
        <w:t>внешнеэко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6CE6">
        <w:rPr>
          <w:rFonts w:ascii="Times New Roman" w:hAnsi="Times New Roman" w:cs="Times New Roman"/>
          <w:sz w:val="28"/>
          <w:szCs w:val="28"/>
        </w:rPr>
        <w:t>номической</w:t>
      </w:r>
      <w:proofErr w:type="spellEnd"/>
      <w:r w:rsidRPr="00136CE6">
        <w:rPr>
          <w:rFonts w:ascii="Times New Roman" w:hAnsi="Times New Roman" w:cs="Times New Roman"/>
          <w:sz w:val="28"/>
          <w:szCs w:val="28"/>
        </w:rPr>
        <w:t xml:space="preserve"> деятельности Краснодарского края от 23 октября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36CE6">
        <w:rPr>
          <w:rFonts w:ascii="Times New Roman" w:hAnsi="Times New Roman" w:cs="Times New Roman"/>
          <w:sz w:val="28"/>
          <w:szCs w:val="28"/>
        </w:rPr>
        <w:t xml:space="preserve"> № 33 «Об утверждении порядка формирования и ведения Сводного реестра субъектов предпринимательской деятельности и физических лиц, применяю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6CE6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136CE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в Красно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6CE6">
        <w:rPr>
          <w:rFonts w:ascii="Times New Roman" w:hAnsi="Times New Roman" w:cs="Times New Roman"/>
          <w:sz w:val="28"/>
          <w:szCs w:val="28"/>
        </w:rPr>
        <w:t>дарском</w:t>
      </w:r>
      <w:proofErr w:type="spellEnd"/>
      <w:r w:rsidRPr="00136CE6">
        <w:rPr>
          <w:rFonts w:ascii="Times New Roman" w:hAnsi="Times New Roman" w:cs="Times New Roman"/>
          <w:sz w:val="28"/>
          <w:szCs w:val="28"/>
        </w:rPr>
        <w:t xml:space="preserve"> крае», рук</w:t>
      </w:r>
      <w:r>
        <w:rPr>
          <w:rFonts w:ascii="Times New Roman" w:hAnsi="Times New Roman" w:cs="Times New Roman"/>
          <w:sz w:val="28"/>
          <w:szCs w:val="28"/>
        </w:rPr>
        <w:t>оводствуясь статьями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37, 43 </w:t>
      </w:r>
      <w:r w:rsidRPr="00136CE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6CE6">
        <w:rPr>
          <w:rFonts w:ascii="Times New Roman" w:hAnsi="Times New Roman" w:cs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от 23 марта 2024</w:t>
      </w:r>
      <w:r w:rsidRPr="00C00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№54-ФЗ</w:t>
      </w:r>
      <w:r w:rsidRPr="00136CE6">
        <w:rPr>
          <w:rFonts w:ascii="Times New Roman" w:hAnsi="Times New Roman" w:cs="Times New Roman"/>
          <w:sz w:val="28"/>
          <w:szCs w:val="28"/>
        </w:rPr>
        <w:t xml:space="preserve">), статьями 8, 33, 72 Устава муниципального образования город-курорт Геленджик, </w:t>
      </w:r>
      <w:proofErr w:type="gramStart"/>
      <w:r w:rsidRPr="00136C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CE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C699B" w:rsidRPr="00136CE6" w:rsidRDefault="00CC699B" w:rsidP="00CC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36CE6">
        <w:rPr>
          <w:rFonts w:ascii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</w:t>
      </w:r>
      <w:r w:rsidRPr="00BA70B3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gramStart"/>
      <w:r w:rsidRPr="00BA70B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70B3">
        <w:rPr>
          <w:rFonts w:ascii="Times New Roman" w:hAnsi="Times New Roman" w:cs="Times New Roman"/>
          <w:sz w:val="28"/>
          <w:szCs w:val="28"/>
        </w:rPr>
        <w:t>принимательской</w:t>
      </w:r>
      <w:proofErr w:type="spellEnd"/>
      <w:proofErr w:type="gramEnd"/>
      <w:r w:rsidRPr="00BA70B3">
        <w:rPr>
          <w:rFonts w:ascii="Times New Roman" w:hAnsi="Times New Roman" w:cs="Times New Roman"/>
          <w:sz w:val="28"/>
          <w:szCs w:val="28"/>
        </w:rPr>
        <w:t xml:space="preserve"> деятельности 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0B3">
        <w:rPr>
          <w:rFonts w:ascii="Times New Roman" w:hAnsi="Times New Roman" w:cs="Times New Roman"/>
          <w:sz w:val="28"/>
          <w:szCs w:val="28"/>
        </w:rPr>
        <w:t>лиц, применяющих специальный налоговый режим 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0B3">
        <w:rPr>
          <w:rFonts w:ascii="Times New Roman" w:hAnsi="Times New Roman" w:cs="Times New Roman"/>
          <w:sz w:val="28"/>
          <w:szCs w:val="28"/>
        </w:rPr>
        <w:t>на профессиональный доход», пострадавших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0B3">
        <w:rPr>
          <w:rFonts w:ascii="Times New Roman" w:hAnsi="Times New Roman" w:cs="Times New Roman"/>
          <w:sz w:val="28"/>
          <w:szCs w:val="28"/>
        </w:rPr>
        <w:t>обстрелов со стороны вооруженных формирований Украины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0B3">
        <w:rPr>
          <w:rFonts w:ascii="Times New Roman" w:hAnsi="Times New Roman" w:cs="Times New Roman"/>
          <w:sz w:val="28"/>
          <w:szCs w:val="28"/>
        </w:rPr>
        <w:t>и террористических акт</w:t>
      </w:r>
      <w:r>
        <w:rPr>
          <w:rFonts w:ascii="Times New Roman" w:hAnsi="Times New Roman" w:cs="Times New Roman"/>
          <w:sz w:val="28"/>
          <w:szCs w:val="28"/>
        </w:rPr>
        <w:t xml:space="preserve">ов, осуществляющих деятельность </w:t>
      </w:r>
      <w:r w:rsidRPr="00BA70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A70B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70B3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BA70B3">
        <w:rPr>
          <w:rFonts w:ascii="Times New Roman" w:hAnsi="Times New Roman" w:cs="Times New Roman"/>
          <w:sz w:val="28"/>
          <w:szCs w:val="28"/>
        </w:rPr>
        <w:t xml:space="preserve">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0B3">
        <w:rPr>
          <w:rFonts w:ascii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CC699B" w:rsidRPr="00566FCA" w:rsidRDefault="00CC699B" w:rsidP="00CC699B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66FCA">
        <w:rPr>
          <w:rFonts w:ascii="Times New Roman" w:hAnsi="Times New Roman" w:cs="Times New Roman"/>
          <w:sz w:val="28"/>
          <w:szCs w:val="28"/>
        </w:rPr>
        <w:t xml:space="preserve">Образовать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4E0FFA">
        <w:rPr>
          <w:rFonts w:ascii="Times New Roman" w:hAnsi="Times New Roman" w:cs="Times New Roman"/>
          <w:sz w:val="28"/>
          <w:szCs w:val="28"/>
        </w:rPr>
        <w:t>по обследованию состояния используемых в предпринимательской деятельности объектов недвижимости (строений) и имущества, поврежденн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E0FFA">
        <w:rPr>
          <w:rFonts w:ascii="Times New Roman" w:hAnsi="Times New Roman" w:cs="Times New Roman"/>
          <w:sz w:val="28"/>
          <w:szCs w:val="28"/>
        </w:rPr>
        <w:t xml:space="preserve"> в результате обстрела со стороны вооруженных формирований Украины и террористических актов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Pr="004E0FFA">
        <w:rPr>
          <w:rFonts w:ascii="Times New Roman" w:hAnsi="Times New Roman" w:cs="Times New Roman"/>
          <w:sz w:val="28"/>
          <w:szCs w:val="28"/>
        </w:rPr>
        <w:t xml:space="preserve"> </w:t>
      </w:r>
      <w:r w:rsidRPr="00566FCA">
        <w:rPr>
          <w:rFonts w:ascii="Times New Roman" w:hAnsi="Times New Roman" w:cs="Times New Roman"/>
          <w:sz w:val="28"/>
          <w:szCs w:val="28"/>
        </w:rPr>
        <w:t>и утвердить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6FCA">
        <w:rPr>
          <w:rFonts w:ascii="Times New Roman" w:hAnsi="Times New Roman" w:cs="Times New Roman"/>
          <w:sz w:val="28"/>
          <w:szCs w:val="28"/>
        </w:rPr>
        <w:t xml:space="preserve"> ее состав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6FCA">
        <w:rPr>
          <w:rFonts w:ascii="Times New Roman" w:hAnsi="Times New Roman" w:cs="Times New Roman"/>
          <w:sz w:val="28"/>
          <w:szCs w:val="28"/>
        </w:rPr>
        <w:t>).</w:t>
      </w:r>
    </w:p>
    <w:p w:rsidR="00CC699B" w:rsidRDefault="00CC699B" w:rsidP="00CC699B">
      <w:pPr>
        <w:pStyle w:val="a3"/>
        <w:tabs>
          <w:tab w:val="left" w:pos="96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566FC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95460">
        <w:rPr>
          <w:rFonts w:ascii="Times New Roman" w:hAnsi="Times New Roman" w:cs="Times New Roman"/>
          <w:sz w:val="28"/>
          <w:szCs w:val="28"/>
        </w:rPr>
        <w:t>о комиссии по обследованию состояния используемых в предпринимательской деятельности объектов недвижимости (строений) и имущества, поврежденн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5460">
        <w:rPr>
          <w:rFonts w:ascii="Times New Roman" w:hAnsi="Times New Roman" w:cs="Times New Roman"/>
          <w:sz w:val="28"/>
          <w:szCs w:val="28"/>
        </w:rPr>
        <w:t xml:space="preserve"> в результате обстрела со стороны вооруженных формирований Украины и террористических актов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 (приложение 3</w:t>
      </w:r>
      <w:r w:rsidRPr="00895460">
        <w:rPr>
          <w:rFonts w:ascii="Times New Roman" w:hAnsi="Times New Roman" w:cs="Times New Roman"/>
          <w:sz w:val="28"/>
          <w:szCs w:val="28"/>
        </w:rPr>
        <w:t>).</w:t>
      </w:r>
    </w:p>
    <w:p w:rsidR="00CC699B" w:rsidRPr="00136CE6" w:rsidRDefault="00CC699B" w:rsidP="00CC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E6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печатном средстве массовой информации «Официальный вестник органов местного самоуправления </w:t>
      </w:r>
      <w:proofErr w:type="spellStart"/>
      <w:proofErr w:type="gramStart"/>
      <w:r w:rsidRPr="00136CE6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6CE6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136CE6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</w:t>
      </w:r>
      <w:r w:rsidRPr="00136CE6">
        <w:rPr>
          <w:rFonts w:ascii="Times New Roman" w:hAnsi="Times New Roman" w:cs="Times New Roman"/>
          <w:sz w:val="28"/>
          <w:szCs w:val="28"/>
        </w:rPr>
        <w:t>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6CE6">
        <w:rPr>
          <w:rFonts w:ascii="Times New Roman" w:hAnsi="Times New Roman" w:cs="Times New Roman"/>
          <w:sz w:val="28"/>
          <w:szCs w:val="28"/>
        </w:rPr>
        <w:t xml:space="preserve">ном сайте администрации муниципального образования город-курорт </w:t>
      </w:r>
      <w:proofErr w:type="spellStart"/>
      <w:r w:rsidRPr="00136CE6">
        <w:rPr>
          <w:rFonts w:ascii="Times New Roman" w:hAnsi="Times New Roman" w:cs="Times New Roman"/>
          <w:sz w:val="28"/>
          <w:szCs w:val="28"/>
        </w:rPr>
        <w:t>Гелен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6CE6">
        <w:rPr>
          <w:rFonts w:ascii="Times New Roman" w:hAnsi="Times New Roman" w:cs="Times New Roman"/>
          <w:sz w:val="28"/>
          <w:szCs w:val="28"/>
        </w:rPr>
        <w:t>джик</w:t>
      </w:r>
      <w:proofErr w:type="spellEnd"/>
      <w:r w:rsidRPr="00136CE6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 w:rsidRPr="00136CE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6CE6">
        <w:rPr>
          <w:rFonts w:ascii="Times New Roman" w:hAnsi="Times New Roman" w:cs="Times New Roman"/>
          <w:sz w:val="28"/>
          <w:szCs w:val="28"/>
        </w:rPr>
        <w:t>).</w:t>
      </w:r>
    </w:p>
    <w:p w:rsidR="00CC699B" w:rsidRPr="00136CE6" w:rsidRDefault="00CC699B" w:rsidP="00CC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36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6C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6CE6">
        <w:rPr>
          <w:rFonts w:ascii="Times New Roman" w:hAnsi="Times New Roman" w:cs="Times New Roman"/>
          <w:sz w:val="28"/>
          <w:szCs w:val="28"/>
        </w:rPr>
        <w:t>на первого заместителя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</w:t>
      </w:r>
      <w:r w:rsidRPr="00136CE6">
        <w:rPr>
          <w:rFonts w:ascii="Times New Roman" w:hAnsi="Times New Roman" w:cs="Times New Roman"/>
          <w:sz w:val="28"/>
          <w:szCs w:val="28"/>
        </w:rPr>
        <w:t>жик Рыбалкину М.П.</w:t>
      </w:r>
    </w:p>
    <w:p w:rsidR="00CC699B" w:rsidRPr="00136CE6" w:rsidRDefault="00CC699B" w:rsidP="00CC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E6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официального </w:t>
      </w:r>
      <w:proofErr w:type="spellStart"/>
      <w:proofErr w:type="gramStart"/>
      <w:r w:rsidRPr="00136CE6">
        <w:rPr>
          <w:rFonts w:ascii="Times New Roman" w:hAnsi="Times New Roman" w:cs="Times New Roman"/>
          <w:sz w:val="28"/>
          <w:szCs w:val="28"/>
        </w:rPr>
        <w:t>опубли-кования</w:t>
      </w:r>
      <w:proofErr w:type="spellEnd"/>
      <w:proofErr w:type="gramEnd"/>
      <w:r w:rsidRPr="00136CE6">
        <w:rPr>
          <w:rFonts w:ascii="Times New Roman" w:hAnsi="Times New Roman" w:cs="Times New Roman"/>
          <w:sz w:val="28"/>
          <w:szCs w:val="28"/>
        </w:rPr>
        <w:t>.</w:t>
      </w:r>
    </w:p>
    <w:p w:rsidR="00CC699B" w:rsidRPr="00491DB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Pr="00491DB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Pr="00136CE6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699B" w:rsidRPr="00136CE6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CC699B" w:rsidRPr="00136CE6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Pr="00136CE6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Default="00CC699B" w:rsidP="00CC6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99B" w:rsidRPr="00895460" w:rsidRDefault="00CC699B" w:rsidP="00CC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CC699B" w:rsidRPr="00895460" w:rsidRDefault="00CC699B" w:rsidP="00CC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проекта постановления администрации </w:t>
      </w:r>
    </w:p>
    <w:p w:rsidR="00CC699B" w:rsidRPr="00895460" w:rsidRDefault="00CC699B" w:rsidP="00CC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C699B" w:rsidRPr="00895460" w:rsidRDefault="00CC699B" w:rsidP="00CC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_____________________________№____________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 ведения Р</w:t>
      </w: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 и физических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применяющих специальный налоговый режим «Налог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профессиональный доход», пострадавших в результате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обстрелов со стороны вооруженных формирований Украины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террористических актов, осуществляющих деятельность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комиссии по обследованию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proofErr w:type="gramStart"/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предпринимательской деятельности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 (ст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роений) и имущества, поврежденных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обстрела со стороны вооруженных формирований</w:t>
      </w:r>
    </w:p>
    <w:p w:rsidR="00CC699B" w:rsidRPr="002C5089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Украины и террористических актов на территории</w:t>
      </w:r>
    </w:p>
    <w:p w:rsidR="00CC699B" w:rsidRPr="00895460" w:rsidRDefault="00CC699B" w:rsidP="00CC699B">
      <w:pPr>
        <w:tabs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8954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C699B" w:rsidRPr="00895460" w:rsidRDefault="00CC699B" w:rsidP="00CC699B">
      <w:pPr>
        <w:tabs>
          <w:tab w:val="left" w:pos="96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895460" w:rsidRDefault="00CC699B" w:rsidP="00CC699B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895460" w:rsidRDefault="00CC699B" w:rsidP="00CC699B">
      <w:pPr>
        <w:tabs>
          <w:tab w:val="left" w:pos="9638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C699B" w:rsidRPr="00895460" w:rsidTr="00CE6190"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Управлением экономики 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CC699B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Л.А. Матвеенко</w:t>
            </w:r>
          </w:p>
        </w:tc>
      </w:tr>
      <w:tr w:rsidR="00CC699B" w:rsidRPr="00895460" w:rsidTr="00CE6190">
        <w:trPr>
          <w:trHeight w:val="1975"/>
        </w:trPr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 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895460" w:rsidTr="00CE6190"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CC699B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 Мельников</w:t>
            </w:r>
          </w:p>
        </w:tc>
      </w:tr>
      <w:tr w:rsidR="00CC699B" w:rsidRPr="00895460" w:rsidTr="00CE6190"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895460" w:rsidTr="00CE6190"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4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C699B" w:rsidRPr="00895460" w:rsidRDefault="00CC699B" w:rsidP="00CE6190">
            <w:pPr>
              <w:tabs>
                <w:tab w:val="left" w:pos="9638"/>
              </w:tabs>
              <w:spacing w:after="0" w:line="240" w:lineRule="auto"/>
              <w:ind w:right="-55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</w:tbl>
    <w:p w:rsidR="00CC699B" w:rsidRPr="00136CE6" w:rsidRDefault="00CC699B" w:rsidP="00CC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18" w:rsidRPr="00136CE6" w:rsidRDefault="00446C18" w:rsidP="0044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11" w:rsidRDefault="00356A11"/>
    <w:p w:rsidR="00446C18" w:rsidRDefault="00446C18"/>
    <w:p w:rsidR="00446C18" w:rsidRPr="00446C18" w:rsidRDefault="00446C18" w:rsidP="00446C1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46C18" w:rsidRPr="00446C18" w:rsidRDefault="00446C18" w:rsidP="00446C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Pr="00446C18" w:rsidRDefault="00446C18" w:rsidP="00446C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46C18" w:rsidRPr="00446C18" w:rsidRDefault="00446C18" w:rsidP="00446C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46C18" w:rsidRPr="00446C18" w:rsidRDefault="00446C18" w:rsidP="00446C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46C18" w:rsidRPr="00446C18" w:rsidRDefault="00446C18" w:rsidP="00446C1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46C18" w:rsidRPr="00446C18" w:rsidRDefault="00446C18" w:rsidP="00446C1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№ _____</w:t>
      </w:r>
    </w:p>
    <w:p w:rsidR="00446C18" w:rsidRPr="00446C1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</w:p>
    <w:p w:rsidR="00446C18" w:rsidRPr="00446C1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46C18" w:rsidRPr="00446C1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:rsidR="00446C18" w:rsidRPr="00446C1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ведения реестра субъектов</w:t>
      </w:r>
    </w:p>
    <w:p w:rsidR="00446C18" w:rsidRPr="00446C1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 и физических лиц,</w:t>
      </w:r>
    </w:p>
    <w:p w:rsidR="00446C18" w:rsidRPr="00446C1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применяющих специальный налоговый режим «Налог на</w:t>
      </w:r>
    </w:p>
    <w:p w:rsidR="00DB480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доход», пострадавших в результате</w:t>
      </w:r>
    </w:p>
    <w:p w:rsidR="00DB4808" w:rsidRDefault="00446C18" w:rsidP="00446C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обстрелов</w:t>
      </w:r>
      <w:r w:rsidR="00D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в</w:t>
      </w:r>
      <w:r w:rsidR="00D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ооруженных формирований Украины</w:t>
      </w:r>
    </w:p>
    <w:p w:rsidR="00DB4808" w:rsidRDefault="00446C18" w:rsidP="00DB4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террористических</w:t>
      </w:r>
      <w:r w:rsidR="00D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актов, </w:t>
      </w:r>
      <w:r w:rsidR="00DB4808" w:rsidRPr="00D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де</w:t>
      </w:r>
      <w:r w:rsidR="00D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</w:t>
      </w:r>
    </w:p>
    <w:p w:rsidR="00DB4808" w:rsidRDefault="00DB4808" w:rsidP="00DB4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446C18" w:rsidRDefault="00DB4808" w:rsidP="00DB4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город-курорт Геленджик</w:t>
      </w:r>
    </w:p>
    <w:p w:rsidR="00DB4808" w:rsidRPr="00446C18" w:rsidRDefault="00DB4808" w:rsidP="00DB4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C18" w:rsidRPr="00446C18" w:rsidRDefault="00446C18" w:rsidP="00446C1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Настоящий Порядок разработан в соответствии с пунктом 7 приказа департамента развития бизнеса и внешнеэкономической деятельности Красно-дарского края от 23 октября 2023 года № 33 «Об утверждении порядка формирования и ведения Сводного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в Краснодарском крае» и определяет механизм формирования, ведения и внесения изменений в реестр субъектов предприни-мательской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муниципального образования город-курорт Геленджик (далее – Реестр).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Реестр включаются субъекты предпринимательской деятельности – хозяйственные общества, хозяйственные товарищества, хозяйственные парт-нерства, производственные кооперативы, индивидуальные предприниматели, зарегистрированные в соответствии с действующим законодательством и осуществляющие свою деятельность на территории муниципального образования город-курорт Геленджик,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осуществляющие свою 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 на территории муниципального образования город-курорт Геленджик (далее – субъекты предпринимательской деятельности), при этом имуществу субъектов предпринимательской деятельности, используемому в целях осуществления предпринимательской деятельности, был нанесен ущерб. Под ущербом понимается стоимостное выражение уничтоженных и </w:t>
      </w:r>
      <w:proofErr w:type="spellStart"/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-денных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материальных ценностей в результате обстрелов со стороны вооружен</w:t>
      </w:r>
      <w:r w:rsidR="00F96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формирований Украины и террористических актов.</w:t>
      </w:r>
    </w:p>
    <w:p w:rsidR="00446C18" w:rsidRPr="00446C18" w:rsidRDefault="00446C18" w:rsidP="00446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C18" w:rsidRPr="00446C18" w:rsidRDefault="00446C18" w:rsidP="00446C1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ведение и внесение изменений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</w:t>
      </w:r>
    </w:p>
    <w:p w:rsidR="00446C18" w:rsidRPr="00446C18" w:rsidRDefault="00446C18" w:rsidP="00446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Реестр формируется, обновляется и дополняется на основании заявлений от пострадавших субъектов предпринимательской деятельности по форме согласно приложению 1 к Порядку.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включения в Реестр субъекты предпринимательской деятельности представляют в администрацию муниципального образования город-курорт Геленджик заявление о включении в Реестр согласно приложению 2 к Порядку с приложением следующих документов: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Документ, подтверждающий полномочия лица на осуществление действий от имени субъекта предпринимательской деятельности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доверенности). Для субъекта предпринимательской деятельности – индивидуального предпринимателя, а также физического лица, применяющего специальный налоговый режим «Налог на профессиональный доход», – копия паспорта гражданина Российской Федерации.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 имени субъекта предпринимательской деятельности действует иное лицо, необходимо представить также доверенность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-теля на осуществление действий от имени субъекта предпринимательской деятельности.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Согласие на обработку персональных данных по форме согласно приложению 3 к Порядку.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Для субъекта предпринимательской деятельности – физического лица, применяющего специальный налоговый режим «Налог на </w:t>
      </w:r>
      <w:proofErr w:type="spellStart"/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профессио-нальный</w:t>
      </w:r>
      <w:proofErr w:type="spellEnd"/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доход», – справка о постановке на учет (снятии с учета) физического лица в качестве налогоплательщика налога на профессиональный доход по форме КНД 1122035 (не ранее даты нанесения ущерба имуществу).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Документы, подтверждающие факт нанесения ущерба в результате обстрелов со стороны вооруженных формирований Украины и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террористи-ческих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(постановление следственного отдела следственного управления 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Следственного комитета Российской Федерации по Краснодарскому краю о возбуждении уголовного дела и принятии его к производству и (или) постанов-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 в результате обстрела со стороны вооруженных формирований Украины и террористических актов).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Пострадавшие субъекты предпринимательской деятельности могут дополнительно представить отче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об определении рыночной стоимости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обьекта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оценки, выполненный(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независимой организацией, имеющей право осуществлять оценочную деятельность в соответствии с Федеральным законом от 29 июля 1998 года №135-ФЗ «Об оценочной деятельности в Российской Федерации».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Документами, необходимыми в соответствии с нормативными правовыми актами для включения в Реестр, которые находятся в распоряжении государственных органов и которые заявитель вправе представить по собственной инициативе, являются:</w:t>
      </w:r>
    </w:p>
    <w:p w:rsidR="00446C18" w:rsidRPr="00446C18" w:rsidRDefault="00446C18" w:rsidP="00446C18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Единого государственного реестра юридических лиц (выписка из Единого государственного реестра индивидуальных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предприни-мателей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полученная не ранее 30 календарных дней до даты подачи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докумен-тов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 в Реестр (за исключением физических лиц, применяющих специальный налоговый режим «Налог на профессиональный доход»);</w:t>
      </w:r>
    </w:p>
    <w:p w:rsidR="00446C18" w:rsidRPr="00446C18" w:rsidRDefault="00446C18" w:rsidP="00446C18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из Единого государственного реестра недвижимости об объекте недвижимости по форме, утвержденной приказом Федеральной службы государственной регистрации, кадастра и картографии от 4 сентября 2020 года №П/0329 «Об утверждении форм выписок из Единого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полученна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ранее 30 календарных дней до даты подачи документов на включение в Реестр, в случае если у субъектов предпринимательской деятель-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доступ к поврежденному имуществу, используемому для ведения предпринимательской деятельности.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экономики администрации муниципального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образова-ния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город-курорт Геленджик в течение 10 (десяти) рабочих дней, следующих за днем получения документов, определенных пунктом 2.2 настоящего раздела, инициирует работу комиссии по обследованию состояния используемых в предпринимательской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муници-пального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город-курорт Геленджик (далее – Комиссия), выездное  обследование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объектов, используемых для ведения </w:t>
      </w:r>
      <w:proofErr w:type="spellStart"/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предпринима-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тельской</w:t>
      </w:r>
      <w:proofErr w:type="spellEnd"/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поврежденных в результате обстрелов со стороны вооруженных формирований Украины и террористических актов.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представления Комиссией в управление экономики акта обследования в отношении каждого поврежденного объекта управлением экономики осуществляется рассмотрение документов, представленных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субъек-тами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предпринимательской деятельности для включения в Реестр, на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соответ-ствие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критерию, установленному пунктом 1.2 раздела 1 Порядка, проверяет наличие и полноту представленных документов в соответствии с требованиями, установленными пунктом 2.2 раздела 2 Порядка.</w:t>
      </w:r>
      <w:proofErr w:type="gramEnd"/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На основании акта обследования и документов, представленных субъектами предпринимательской деятельности для включения в Реестр, 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осу-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</w:t>
      </w:r>
      <w:proofErr w:type="spellEnd"/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заключения о соответствии пострадавшего субъекта предпринимательской деятельности, физического лица, применяющих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специ-альный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налоговый режим «Налог на профессиональный доход» установленным критериям и о включении в Реестр (далее – Заключение).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Заключение подписывается всеми членами Комиссии, </w:t>
      </w:r>
      <w:proofErr w:type="spellStart"/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участво-вавшими</w:t>
      </w:r>
      <w:proofErr w:type="spellEnd"/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выездного обследования. 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Реестр формируется (актуализируется 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дополняется) управлением экономики администрации муниципального образования город-курорт Геленджик на основании заключения и акта обследования поврежден-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составленного Комиссией.</w:t>
      </w:r>
    </w:p>
    <w:p w:rsidR="00446C18" w:rsidRPr="00446C18" w:rsidRDefault="00446C18" w:rsidP="00446C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Реестр утверждается главой муниципального образования город-курорт Геленджик и не позднее 3 (трех) рабочих дней со дня формирования (актуализации и (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дополнения) направляется в департамент развития бизнеса и внешнеэкономической деятельности Краснодарского края для включения в Сводный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</w:t>
      </w:r>
      <w:proofErr w:type="spellStart"/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осущест-вляющих</w:t>
      </w:r>
      <w:proofErr w:type="spellEnd"/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Краснодарском крае. </w:t>
      </w:r>
    </w:p>
    <w:p w:rsidR="00446C18" w:rsidRPr="00446C18" w:rsidRDefault="00446C18" w:rsidP="0044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46C18" w:rsidRPr="00446C18" w:rsidRDefault="00446C18" w:rsidP="0044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46C18" w:rsidRPr="00446C18" w:rsidRDefault="00446C18" w:rsidP="0044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46C18" w:rsidRPr="00446C18" w:rsidRDefault="00446C18" w:rsidP="0044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446C18" w:rsidRPr="00446C18" w:rsidRDefault="00446C18" w:rsidP="0044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46C18" w:rsidRPr="00446C18" w:rsidRDefault="00446C18" w:rsidP="00446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446C18" w:rsidRDefault="00446C18"/>
    <w:p w:rsidR="00446C18" w:rsidRDefault="00446C18"/>
    <w:p w:rsidR="00446C18" w:rsidRDefault="00446C18"/>
    <w:p w:rsidR="00446C18" w:rsidRDefault="00446C18"/>
    <w:p w:rsidR="00446C18" w:rsidRDefault="00446C18"/>
    <w:p w:rsidR="00446C18" w:rsidRDefault="00446C18" w:rsidP="00446C18">
      <w:pPr>
        <w:widowContro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446C18" w:rsidSect="00446C1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95"/>
      </w:tblGrid>
      <w:tr w:rsidR="00CC699B" w:rsidRPr="00CC699B" w:rsidTr="00CE6190">
        <w:tc>
          <w:tcPr>
            <w:tcW w:w="9322" w:type="dxa"/>
          </w:tcPr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095" w:type="dxa"/>
          </w:tcPr>
          <w:p w:rsidR="00CC699B" w:rsidRPr="00CC699B" w:rsidRDefault="00CC699B" w:rsidP="00CC699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Приложение 1</w:t>
            </w:r>
          </w:p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Порядку формирования и ведения Реестра</w:t>
            </w:r>
          </w:p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деятельности</w:t>
            </w:r>
          </w:p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 физических лиц, применяющих специальный налоговый режим «Налог на профессиональный доход», пострадавших в результате обстрелов</w:t>
            </w:r>
          </w:p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 w:bidi="ru-RU"/>
              </w:rPr>
              <w:t>со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сто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 w:bidi="ru-RU"/>
              </w:rPr>
              <w:t>ро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 вооруженных ф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 w:bidi="ru-RU"/>
              </w:rPr>
              <w:t>орм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ирований 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 w:bidi="ru-RU"/>
              </w:rPr>
              <w:t>У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 w:bidi="ru-RU"/>
              </w:rPr>
              <w:t>р</w:t>
            </w: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аины и террористических актов, осуществляющих деятельность на территории муниципального образования город-курорт Геленджик</w:t>
            </w:r>
          </w:p>
        </w:tc>
      </w:tr>
    </w:tbl>
    <w:p w:rsidR="00CC699B" w:rsidRPr="00CC699B" w:rsidRDefault="00CC699B" w:rsidP="00CC699B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РЕЕСТР </w:t>
      </w:r>
    </w:p>
    <w:p w:rsidR="00CC699B" w:rsidRPr="00CC699B" w:rsidRDefault="00CC699B" w:rsidP="00CC699B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муниципального образования город-курорт Геленджик </w:t>
      </w:r>
    </w:p>
    <w:p w:rsidR="00CC699B" w:rsidRPr="00CC699B" w:rsidRDefault="00CC699B" w:rsidP="00CC699B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W w:w="15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206"/>
        <w:gridCol w:w="1276"/>
        <w:gridCol w:w="1134"/>
        <w:gridCol w:w="1559"/>
        <w:gridCol w:w="1417"/>
        <w:gridCol w:w="1418"/>
        <w:gridCol w:w="1559"/>
        <w:gridCol w:w="1828"/>
        <w:gridCol w:w="1365"/>
      </w:tblGrid>
      <w:tr w:rsidR="00CC699B" w:rsidRPr="00CC699B" w:rsidTr="00CE6190">
        <w:trPr>
          <w:trHeight w:hRule="exact" w:val="76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CC699B" w:rsidRPr="00CC699B" w:rsidRDefault="00CC699B" w:rsidP="00CC699B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Полное наименование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 организационно-правовая форма юридического лица, пострадавшего в результате обстрелов со стороны вооруженных формирований Украины и террористических актов, зарегистрированного и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осущест-вляющего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деятельность на территории муниципального образования город-курорт Геленджик, или фамилия, имя, отчество (при наличии)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индиви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дуального предпринимателя или физического лица, применяющего специальный налоговый режим «Налог на профессиональный доход» (далее –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самозанятый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гражданин), пострадавшего в результате обстрелов со стороны вооруженных формирований Украины и террористических актов, зарегистрированного и осуществляющего деятельность </w:t>
            </w:r>
            <w:r w:rsidRPr="00CC699B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 муниципального образования город-курорт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Иденти-фикацион-ный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номер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налог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платель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щика</w:t>
            </w:r>
            <w:proofErr w:type="spellEnd"/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Адрес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(место-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нахож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proofErr w:type="gramEnd"/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дение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  <w:proofErr w:type="gramEnd"/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субъекта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предпри-ниматель-ской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дея-тель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</w:t>
            </w:r>
            <w:proofErr w:type="spellEnd"/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 (или)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самоза-нятого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гражда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нина</w:t>
            </w:r>
            <w:proofErr w:type="spellEnd"/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основного вида экономической деятельности,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предусмот-ренного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Обще-российским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классифика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-тором видов экономической деятельности (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ОК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029-2014 (КДЕС ред. 2),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осуществляе-мого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субъектом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предприни-мательской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деятельности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(при наличии)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CC699B" w:rsidRPr="00CC699B" w:rsidRDefault="00CC699B" w:rsidP="00CC699B">
            <w:pPr>
              <w:widowControl w:val="0"/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Адрес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(место-</w:t>
            </w:r>
            <w:proofErr w:type="gramEnd"/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нахождение) пострадавшего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имущества, используемого в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предприни-мательской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деятельности и находящегося</w:t>
            </w:r>
            <w:r w:rsidRPr="00CC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собственности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субъекта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предприни-мательской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деятельности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 (или)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самозанятого</w:t>
            </w:r>
            <w:proofErr w:type="spellEnd"/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Информация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пострадав-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ших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объектах, характер причинен-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Номер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 дата акта обследования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комиссией по обследованию состояния используемых в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предприни-мательской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деятельности объектов недвижимости (строений) и имущества, поврежденного в результате обстрела со стороны вооруженных формирований Украины и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террористи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ческих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актов на территории муниципального образования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город-курорт Геленджик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Дата и номер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постановления Следственного отдела следственного управления Следственного комитета Российской Федерации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 Краснодарскому краю о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возбуж-дении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уголовного дела и принятии его к производству и (или) постанов-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ления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следст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-венного отдела следственного управления Следственного комитета Российской Федерации по Краснодарскому краю о признании субъекта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предпринима-тельской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деятельности потерпевшим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Размер ущерба, причиненного пострадавшим субъектам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предпри-нимательской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деятельности</w:t>
            </w:r>
          </w:p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9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 самозанятым гражданам</w:t>
            </w:r>
          </w:p>
        </w:tc>
      </w:tr>
      <w:tr w:rsidR="00CC699B" w:rsidRPr="00CC699B" w:rsidTr="00CE6190">
        <w:trPr>
          <w:trHeight w:hRule="exact" w:val="3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10</w:t>
            </w:r>
          </w:p>
        </w:tc>
      </w:tr>
    </w:tbl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15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796"/>
        <w:gridCol w:w="2552"/>
      </w:tblGrid>
      <w:tr w:rsidR="00CC699B" w:rsidRPr="00CC699B" w:rsidTr="00CE6190">
        <w:tc>
          <w:tcPr>
            <w:tcW w:w="4820" w:type="dxa"/>
          </w:tcPr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экономики</w:t>
            </w: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7796" w:type="dxa"/>
          </w:tcPr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Матвеенко</w:t>
            </w:r>
          </w:p>
        </w:tc>
      </w:tr>
    </w:tbl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C18" w:rsidRDefault="00446C18"/>
    <w:p w:rsidR="00446C18" w:rsidRDefault="00446C18">
      <w:pPr>
        <w:sectPr w:rsidR="00446C18" w:rsidSect="00446C18">
          <w:pgSz w:w="16838" w:h="11906" w:orient="landscape" w:code="9"/>
          <w:pgMar w:top="1418" w:right="1134" w:bottom="397" w:left="1134" w:header="709" w:footer="709" w:gutter="0"/>
          <w:cols w:space="708"/>
          <w:titlePg/>
          <w:docGrid w:linePitch="360"/>
        </w:sectPr>
      </w:pPr>
    </w:p>
    <w:p w:rsidR="00CC699B" w:rsidRPr="00CC699B" w:rsidRDefault="00CC699B" w:rsidP="00CC699B">
      <w:pPr>
        <w:keepNext/>
        <w:keepLines/>
        <w:widowControl w:val="0"/>
        <w:spacing w:after="0" w:line="322" w:lineRule="exact"/>
        <w:ind w:left="4536" w:right="-31"/>
        <w:rPr>
          <w:rFonts w:ascii="Times New Roman" w:eastAsia="Times New Roman" w:hAnsi="Times New Roman" w:cs="Times New Roman"/>
          <w:sz w:val="28"/>
          <w:szCs w:val="28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Порядку формирования и ведения Реестра субъектов предпринимательской деятельности и физических лиц,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применяющих специальный налоговый режим «Налог на профессиональный доход», пострадавших в результате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город-курорт Геленджик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Главе муниципального образования 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город-курорт Геленджик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(наименование юридического лица/</w:t>
      </w: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индивидуального предпринимателя/</w:t>
      </w: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proofErr w:type="spellStart"/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самозанятого</w:t>
      </w:r>
      <w:proofErr w:type="spellEnd"/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keepNext/>
        <w:keepLines/>
        <w:widowControl w:val="0"/>
        <w:spacing w:after="0" w:line="317" w:lineRule="exact"/>
        <w:ind w:righ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включении в Реестр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proofErr w:type="gramEnd"/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город-курорт Геленджик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keepNext/>
        <w:keepLines/>
        <w:widowControl w:val="0"/>
        <w:spacing w:after="330" w:line="317" w:lineRule="exact"/>
        <w:ind w:right="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заявителя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CC699B" w:rsidRPr="00CC699B" w:rsidTr="00CE6190">
        <w:tc>
          <w:tcPr>
            <w:tcW w:w="5353" w:type="dxa"/>
            <w:vAlign w:val="center"/>
          </w:tcPr>
          <w:p w:rsidR="00CC699B" w:rsidRPr="00CC699B" w:rsidRDefault="00CC699B" w:rsidP="00CC699B">
            <w:pPr>
              <w:keepNext/>
              <w:keepLines/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Полное наименование и организационно-правовая форма пострадавшего субъекта предпринимательской деятельности и (или) фамилия, имя, отчество (при наличии)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самозанятого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гражданина</w:t>
            </w:r>
          </w:p>
        </w:tc>
        <w:tc>
          <w:tcPr>
            <w:tcW w:w="4501" w:type="dxa"/>
          </w:tcPr>
          <w:p w:rsidR="00CC699B" w:rsidRPr="00CC699B" w:rsidRDefault="00CC699B" w:rsidP="00CC699B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699B" w:rsidRPr="00CC699B" w:rsidTr="00CE6190">
        <w:tc>
          <w:tcPr>
            <w:tcW w:w="5353" w:type="dxa"/>
            <w:vAlign w:val="center"/>
          </w:tcPr>
          <w:p w:rsidR="00CC699B" w:rsidRPr="00CC699B" w:rsidRDefault="00CC699B" w:rsidP="00CC699B">
            <w:pPr>
              <w:keepNext/>
              <w:keepLines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Идентификационный номер налогоплательщика</w:t>
            </w:r>
          </w:p>
        </w:tc>
        <w:tc>
          <w:tcPr>
            <w:tcW w:w="4501" w:type="dxa"/>
          </w:tcPr>
          <w:p w:rsidR="00CC699B" w:rsidRPr="00CC699B" w:rsidRDefault="00CC699B" w:rsidP="00CC699B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699B" w:rsidRPr="00CC699B" w:rsidTr="00CE6190">
        <w:tc>
          <w:tcPr>
            <w:tcW w:w="5353" w:type="dxa"/>
            <w:vAlign w:val="center"/>
          </w:tcPr>
          <w:p w:rsidR="00CC699B" w:rsidRPr="00CC699B" w:rsidRDefault="00CC699B" w:rsidP="00CC699B">
            <w:pPr>
              <w:keepNext/>
              <w:keepLines/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Адрес (местонахождение) пострадавшего субъекта предпринимательской деятельности и (или)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само-занятого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гражданина</w:t>
            </w:r>
          </w:p>
        </w:tc>
        <w:tc>
          <w:tcPr>
            <w:tcW w:w="4501" w:type="dxa"/>
          </w:tcPr>
          <w:p w:rsidR="00CC699B" w:rsidRPr="00CC699B" w:rsidRDefault="00CC699B" w:rsidP="00CC699B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699B" w:rsidRPr="00CC699B" w:rsidTr="00CE6190">
        <w:tc>
          <w:tcPr>
            <w:tcW w:w="5353" w:type="dxa"/>
            <w:vAlign w:val="center"/>
          </w:tcPr>
          <w:p w:rsidR="00CC699B" w:rsidRPr="00CC699B" w:rsidRDefault="00CC699B" w:rsidP="00CC699B">
            <w:pPr>
              <w:keepNext/>
              <w:keepLines/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Контактный телефон,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е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en-US"/>
              </w:rPr>
              <w:t>-</w:t>
            </w: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val="en-US" w:eastAsia="ru-RU" w:bidi="en-US"/>
              </w:rPr>
              <w:t>mail</w:t>
            </w: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en-US"/>
              </w:rPr>
              <w:t xml:space="preserve"> </w:t>
            </w: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(при наличии)</w:t>
            </w:r>
          </w:p>
        </w:tc>
        <w:tc>
          <w:tcPr>
            <w:tcW w:w="4501" w:type="dxa"/>
          </w:tcPr>
          <w:p w:rsidR="00CC699B" w:rsidRPr="00CC699B" w:rsidRDefault="00CC699B" w:rsidP="00CC699B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699B" w:rsidRPr="00CC699B" w:rsidTr="00CE6190">
        <w:tc>
          <w:tcPr>
            <w:tcW w:w="5353" w:type="dxa"/>
            <w:vAlign w:val="center"/>
          </w:tcPr>
          <w:p w:rsidR="00CC699B" w:rsidRPr="00CC699B" w:rsidRDefault="00CC699B" w:rsidP="00CC699B">
            <w:pPr>
              <w:keepNext/>
              <w:keepLines/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Наименование основного вида экономической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дея-тельности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, предусмотренного Общероссийским классификатором видов экономической деятельности (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ОК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029-2014 (КДЕС ред. 2)</w:t>
            </w:r>
          </w:p>
        </w:tc>
        <w:tc>
          <w:tcPr>
            <w:tcW w:w="4501" w:type="dxa"/>
          </w:tcPr>
          <w:p w:rsidR="00CC699B" w:rsidRPr="00CC699B" w:rsidRDefault="00CC699B" w:rsidP="00CC699B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C699B" w:rsidRPr="00CC699B" w:rsidTr="00CE6190">
        <w:tc>
          <w:tcPr>
            <w:tcW w:w="5353" w:type="dxa"/>
            <w:vAlign w:val="center"/>
          </w:tcPr>
          <w:p w:rsidR="00CC699B" w:rsidRPr="00CC699B" w:rsidRDefault="00CC699B" w:rsidP="00CC699B">
            <w:pPr>
              <w:keepNext/>
              <w:keepLines/>
              <w:widowControl w:val="0"/>
              <w:spacing w:line="274" w:lineRule="exact"/>
              <w:ind w:righ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Ф.И.О. представителя юридического лица/ Ф.И.О. индивидуального предпринимателя,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самозанятого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 гражданина</w:t>
            </w:r>
          </w:p>
        </w:tc>
        <w:tc>
          <w:tcPr>
            <w:tcW w:w="4501" w:type="dxa"/>
          </w:tcPr>
          <w:p w:rsidR="00CC699B" w:rsidRPr="00CC699B" w:rsidRDefault="00CC699B" w:rsidP="00CC699B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C699B" w:rsidRPr="00CC699B" w:rsidRDefault="00CC699B" w:rsidP="00CC699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99B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по событию нанесения ущерба</w:t>
      </w:r>
    </w:p>
    <w:p w:rsidR="00CC699B" w:rsidRPr="00CC699B" w:rsidRDefault="00CC699B" w:rsidP="00CC699B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9748" w:type="dxa"/>
        <w:jc w:val="center"/>
        <w:tblInd w:w="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4"/>
        <w:gridCol w:w="4164"/>
      </w:tblGrid>
      <w:tr w:rsidR="00CC699B" w:rsidRPr="00CC699B" w:rsidTr="00CE6190">
        <w:trPr>
          <w:trHeight w:hRule="exact" w:val="365"/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Дата причинения ущерба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699B" w:rsidRPr="00CC699B" w:rsidTr="00CE6190">
        <w:trPr>
          <w:trHeight w:hRule="exact" w:val="933"/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Адрес (местонахождение) поврежденного объекта недвижимого имущества и (или) имущества,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исполь-зуемого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предпринимательской деятельности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699B" w:rsidRPr="00CC699B" w:rsidTr="00CE6190">
        <w:trPr>
          <w:trHeight w:hRule="exact" w:val="407"/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Информация о поврежденном имуществе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699B" w:rsidRPr="00CC699B" w:rsidTr="00CE6190">
        <w:trPr>
          <w:trHeight w:hRule="exact" w:val="2354"/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Дата и номер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постановления следственного отдела следственного управления Следственного комитета Российской Федерации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Краснодарскому краю о возбуждении уголовного дела и принятии его к производству и (или) постановления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699B" w:rsidRPr="00CC699B" w:rsidTr="00CE6190">
        <w:trPr>
          <w:trHeight w:hRule="exact" w:val="850"/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99B" w:rsidRPr="00CC699B" w:rsidRDefault="00CC699B" w:rsidP="00CC69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Размер ущерба, причиненного пострадавшим субъектам предпринимательской деятельности и (или) самозанятым гражданам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C699B" w:rsidRPr="00CC699B" w:rsidRDefault="00CC699B" w:rsidP="00CC699B">
      <w:pPr>
        <w:keepNext/>
        <w:keepLines/>
        <w:widowControl w:val="0"/>
        <w:spacing w:after="294" w:line="280" w:lineRule="exact"/>
        <w:ind w:left="1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keepNext/>
        <w:keepLines/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обработку персональных данных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согласен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(согласие прилагается).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Приложением к заявлению являются документы и копии документов, указанные в пункте 2.2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город-курорт Геленджик:</w:t>
      </w:r>
      <w:proofErr w:type="gramEnd"/>
    </w:p>
    <w:p w:rsidR="00CC699B" w:rsidRPr="00CC699B" w:rsidRDefault="00CC699B" w:rsidP="00CC699B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              _____________________     ___________</w:t>
      </w:r>
    </w:p>
    <w:p w:rsidR="00CC699B" w:rsidRPr="00CC699B" w:rsidRDefault="00CC699B" w:rsidP="00CC699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(подпись)   (Ф.И.О.)                (дата)</w:t>
      </w: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CC699B" w:rsidRPr="00CC699B" w:rsidTr="00CE6190">
        <w:tc>
          <w:tcPr>
            <w:tcW w:w="7513" w:type="dxa"/>
          </w:tcPr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экономики</w:t>
            </w: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2126" w:type="dxa"/>
          </w:tcPr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Матвеенко</w:t>
            </w:r>
          </w:p>
        </w:tc>
      </w:tr>
    </w:tbl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B" w:rsidRDefault="00CC699B" w:rsidP="00446C18">
      <w:pPr>
        <w:widowControl w:val="0"/>
        <w:spacing w:after="0" w:line="322" w:lineRule="exact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Default="00CC699B" w:rsidP="00446C18">
      <w:pPr>
        <w:widowControl w:val="0"/>
        <w:spacing w:after="0" w:line="322" w:lineRule="exact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6C18" w:rsidRPr="00446C18" w:rsidRDefault="00446C18" w:rsidP="00446C18">
      <w:pPr>
        <w:widowControl w:val="0"/>
        <w:spacing w:after="0" w:line="322" w:lineRule="exact"/>
        <w:ind w:left="4536" w:right="-31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№ 3</w:t>
      </w:r>
    </w:p>
    <w:p w:rsidR="00446C18" w:rsidRPr="00446C18" w:rsidRDefault="00446C18" w:rsidP="00446C18">
      <w:pPr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Порядку формирования и ведения реестра субъектов предпринимательской деятельности и физических лиц, 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приме-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няющих</w:t>
      </w:r>
      <w:proofErr w:type="spellEnd"/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</w:t>
      </w:r>
    </w:p>
    <w:p w:rsidR="00446C18" w:rsidRPr="00446C18" w:rsidRDefault="00446C18" w:rsidP="00446C18">
      <w:pPr>
        <w:widowControl w:val="0"/>
        <w:spacing w:after="0" w:line="240" w:lineRule="auto"/>
        <w:ind w:left="4536"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муниципального образования город-курорт Геленджик</w:t>
      </w:r>
    </w:p>
    <w:p w:rsidR="00446C18" w:rsidRPr="00446C18" w:rsidRDefault="00446C18" w:rsidP="00446C18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6C18" w:rsidRPr="00446C18" w:rsidRDefault="00446C18" w:rsidP="00446C1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Согласие</w:t>
      </w:r>
    </w:p>
    <w:p w:rsidR="00446C18" w:rsidRPr="00446C18" w:rsidRDefault="00446C18" w:rsidP="00446C18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обработку персональных данных</w:t>
      </w:r>
    </w:p>
    <w:p w:rsidR="00446C18" w:rsidRPr="00446C18" w:rsidRDefault="00446C18" w:rsidP="00446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6C18" w:rsidRPr="00446C18" w:rsidRDefault="00446C18" w:rsidP="00446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Я,________________________________________________________________,                                                                                   </w:t>
      </w:r>
    </w:p>
    <w:p w:rsidR="00446C18" w:rsidRPr="00446C18" w:rsidRDefault="00446C18" w:rsidP="00446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                                       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(фамилия, имя, отчество (последнее - при наличии)</w:t>
      </w:r>
      <w:proofErr w:type="gramEnd"/>
    </w:p>
    <w:p w:rsidR="00446C18" w:rsidRPr="00446C18" w:rsidRDefault="00446C18" w:rsidP="00446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446C18" w:rsidRPr="00446C18" w:rsidRDefault="00446C18" w:rsidP="00446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 xml:space="preserve">                       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Cs w:val="28"/>
          <w:lang w:eastAsia="ru-RU" w:bidi="ru-RU"/>
        </w:rPr>
        <w:t>(данные паспорта (или иного документа, удостоверяющего личность)</w:t>
      </w:r>
      <w:proofErr w:type="gramEnd"/>
    </w:p>
    <w:p w:rsidR="00446C18" w:rsidRPr="00446C18" w:rsidRDefault="00446C18" w:rsidP="00446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</w:pP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446C18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(реквизиты доверенности или иного документа, подтверждающего полномочия</w:t>
      </w:r>
      <w:proofErr w:type="gramEnd"/>
    </w:p>
    <w:p w:rsidR="00446C18" w:rsidRPr="00446C18" w:rsidRDefault="00446C18" w:rsidP="00446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представителя субъекта персональных данных, при получении согласия</w:t>
      </w:r>
    </w:p>
    <w:p w:rsidR="00446C18" w:rsidRPr="00446C18" w:rsidRDefault="00446C18" w:rsidP="00446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  <w:t>от представителя субъекта персональных данных)</w:t>
      </w:r>
    </w:p>
    <w:p w:rsidR="00446C18" w:rsidRPr="00446C18" w:rsidRDefault="00446C18" w:rsidP="00446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 w:bidi="ru-RU"/>
        </w:rPr>
      </w:pPr>
    </w:p>
    <w:p w:rsidR="00446C18" w:rsidRPr="00446C18" w:rsidRDefault="00446C18" w:rsidP="00446C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настоящим даю свое согласие администрации муниципального образования город-курорт Геленджик на обработку моих указанных ниже персональных данных, включая сбор, запись, систематизацию, накопление, хранение, 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уточне-ние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(обновление, изменение), извлечение, использование, передачу (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предостав-ление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доступ), обезличивание, блокирование, удаление, уничтожение персо-</w:t>
      </w:r>
      <w:proofErr w:type="spell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нальных</w:t>
      </w:r>
      <w:proofErr w:type="spell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данных</w:t>
      </w:r>
      <w:proofErr w:type="gramEnd"/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с использованием средств автоматизации, так и без их использования:</w:t>
      </w:r>
    </w:p>
    <w:p w:rsidR="00446C18" w:rsidRPr="00446C18" w:rsidRDefault="00446C18" w:rsidP="00446C18">
      <w:pPr>
        <w:widowControl w:val="0"/>
        <w:tabs>
          <w:tab w:val="left" w:pos="970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отчество;</w:t>
      </w:r>
    </w:p>
    <w:p w:rsidR="00446C18" w:rsidRPr="00446C18" w:rsidRDefault="00446C18" w:rsidP="00446C18">
      <w:pPr>
        <w:widowControl w:val="0"/>
        <w:tabs>
          <w:tab w:val="left" w:pos="950"/>
        </w:tabs>
        <w:spacing w:after="0" w:line="317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паспортные данные (или данные иного документа, удостоверяющего личность);</w:t>
      </w:r>
    </w:p>
    <w:p w:rsidR="00446C18" w:rsidRPr="00446C18" w:rsidRDefault="00446C18" w:rsidP="00446C18">
      <w:pPr>
        <w:widowControl w:val="0"/>
        <w:tabs>
          <w:tab w:val="left" w:pos="970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место рождения;</w:t>
      </w:r>
    </w:p>
    <w:p w:rsidR="00446C18" w:rsidRPr="00446C18" w:rsidRDefault="00446C18" w:rsidP="00446C18">
      <w:pPr>
        <w:widowControl w:val="0"/>
        <w:tabs>
          <w:tab w:val="left" w:pos="970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гражданство;</w:t>
      </w:r>
    </w:p>
    <w:p w:rsidR="00446C18" w:rsidRPr="00446C18" w:rsidRDefault="00446C18" w:rsidP="00446C18">
      <w:pPr>
        <w:widowControl w:val="0"/>
        <w:tabs>
          <w:tab w:val="left" w:pos="936"/>
        </w:tabs>
        <w:spacing w:after="0" w:line="317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регистрации (по месту жительства, по месту пребывания), адрес фактического проживания;</w:t>
      </w:r>
    </w:p>
    <w:p w:rsidR="00446C18" w:rsidRPr="00446C18" w:rsidRDefault="00446C18" w:rsidP="00446C18">
      <w:pPr>
        <w:widowControl w:val="0"/>
        <w:tabs>
          <w:tab w:val="left" w:pos="970"/>
        </w:tabs>
        <w:spacing w:after="0" w:line="31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 (домашний, мобильный);</w:t>
      </w:r>
    </w:p>
    <w:p w:rsidR="00446C18" w:rsidRPr="00446C18" w:rsidRDefault="00446C18" w:rsidP="00446C18">
      <w:pPr>
        <w:widowControl w:val="0"/>
        <w:tabs>
          <w:tab w:val="left" w:pos="970"/>
        </w:tabs>
        <w:spacing w:after="297" w:line="317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данные ИНН и ОГРН.</w:t>
      </w:r>
    </w:p>
    <w:p w:rsidR="00446C18" w:rsidRPr="00446C18" w:rsidRDefault="00446C18" w:rsidP="00446C18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согласие может быть отозвано в письменной форме.</w:t>
      </w:r>
    </w:p>
    <w:p w:rsidR="00446C18" w:rsidRPr="00446C18" w:rsidRDefault="00446C18" w:rsidP="00446C18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6C18" w:rsidRPr="00446C18" w:rsidRDefault="00446C18" w:rsidP="00446C18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     ____________________________________     ___________</w:t>
      </w:r>
    </w:p>
    <w:p w:rsidR="00446C18" w:rsidRPr="00446C18" w:rsidRDefault="00446C18" w:rsidP="00446C18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6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(подпись)   (Ф.И.О.)                           (дата)</w:t>
      </w:r>
    </w:p>
    <w:p w:rsidR="00446C18" w:rsidRPr="00446C18" w:rsidRDefault="00446C18" w:rsidP="00446C18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-615"/>
        <w:tblW w:w="9828" w:type="dxa"/>
        <w:tblLook w:val="04A0" w:firstRow="1" w:lastRow="0" w:firstColumn="1" w:lastColumn="0" w:noHBand="0" w:noVBand="1"/>
      </w:tblPr>
      <w:tblGrid>
        <w:gridCol w:w="5508"/>
        <w:gridCol w:w="4320"/>
      </w:tblGrid>
      <w:tr w:rsidR="00CC699B" w:rsidRPr="00CC699B" w:rsidTr="00CE6190">
        <w:tc>
          <w:tcPr>
            <w:tcW w:w="5508" w:type="dxa"/>
          </w:tcPr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</w:tcPr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 № _____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по обследованию состояния </w:t>
      </w:r>
      <w:proofErr w:type="gramStart"/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используемых</w:t>
      </w:r>
      <w:proofErr w:type="gramEnd"/>
    </w:p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предпринимательской деятельности объектов недвижимости</w:t>
      </w:r>
    </w:p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>(строений) и имущества, поврежденных в результате обстрела</w:t>
      </w:r>
    </w:p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стороны вооруженных формирований Украины</w:t>
      </w:r>
    </w:p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террористических актов на территории </w:t>
      </w:r>
      <w:proofErr w:type="gramStart"/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CC699B" w:rsidRPr="00CC699B" w:rsidRDefault="00CC699B" w:rsidP="00CC6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комиссия)</w:t>
      </w:r>
    </w:p>
    <w:p w:rsidR="00CC699B" w:rsidRPr="00CC699B" w:rsidRDefault="00CC699B" w:rsidP="00CC69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CC699B" w:rsidRPr="00CC699B" w:rsidTr="00CE6190">
        <w:tc>
          <w:tcPr>
            <w:tcW w:w="3969" w:type="dxa"/>
            <w:hideMark/>
          </w:tcPr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CC699B" w:rsidRPr="00CC699B" w:rsidRDefault="00CC699B" w:rsidP="00CC699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</w:tcPr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Гелен-джик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CC699B" w:rsidTr="00CE6190">
        <w:tc>
          <w:tcPr>
            <w:tcW w:w="3969" w:type="dxa"/>
            <w:hideMark/>
          </w:tcPr>
          <w:p w:rsidR="00CC699B" w:rsidRPr="00CC699B" w:rsidRDefault="00CC699B" w:rsidP="00CC699B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567" w:type="dxa"/>
            <w:hideMark/>
          </w:tcPr>
          <w:p w:rsidR="00CC699B" w:rsidRPr="00CC699B" w:rsidRDefault="00CC699B" w:rsidP="00CC699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</w:tcPr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экономики администрации муниципального обра</w:t>
            </w: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зования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город-курорт Геленджик;</w:t>
            </w:r>
          </w:p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CC699B" w:rsidTr="00CE6190">
        <w:tc>
          <w:tcPr>
            <w:tcW w:w="3969" w:type="dxa"/>
            <w:hideMark/>
          </w:tcPr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567" w:type="dxa"/>
            <w:hideMark/>
          </w:tcPr>
          <w:p w:rsidR="00CC699B" w:rsidRPr="00CC699B" w:rsidRDefault="00CC699B" w:rsidP="00CC699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103" w:type="dxa"/>
          </w:tcPr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развития предприни</w:t>
            </w: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мательства управления экономики</w:t>
            </w:r>
            <w:proofErr w:type="gram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</w:t>
            </w: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вания город-курорт Геленджик.</w:t>
            </w:r>
          </w:p>
          <w:p w:rsidR="00CC699B" w:rsidRPr="00CC699B" w:rsidRDefault="00CC699B" w:rsidP="00CC699B">
            <w:pPr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99B" w:rsidRPr="00CC699B" w:rsidRDefault="00CC699B" w:rsidP="00CC69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C699B" w:rsidRPr="00CC699B" w:rsidRDefault="00CC699B" w:rsidP="00CC699B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CC699B" w:rsidRPr="00CC699B" w:rsidTr="00CE6190">
        <w:trPr>
          <w:trHeight w:val="509"/>
        </w:trPr>
        <w:tc>
          <w:tcPr>
            <w:tcW w:w="9639" w:type="dxa"/>
          </w:tcPr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земельных отношений администрации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город-курорт Геленджик;</w:t>
            </w:r>
          </w:p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CC699B" w:rsidTr="00CE6190">
        <w:trPr>
          <w:trHeight w:val="509"/>
        </w:trPr>
        <w:tc>
          <w:tcPr>
            <w:tcW w:w="9639" w:type="dxa"/>
          </w:tcPr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архитектуры и градостроительства администрации муниципального образования город-курорт Геленджик;</w:t>
            </w:r>
          </w:p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CC699B" w:rsidTr="00CE6190">
        <w:trPr>
          <w:trHeight w:val="509"/>
        </w:trPr>
        <w:tc>
          <w:tcPr>
            <w:tcW w:w="9639" w:type="dxa"/>
          </w:tcPr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гражданской обороны и чрезвычайных ситуаций администрации муниципального образования город-курорт Геленджик;</w:t>
            </w:r>
          </w:p>
        </w:tc>
      </w:tr>
      <w:tr w:rsidR="00CC699B" w:rsidRPr="00CC699B" w:rsidTr="00CE6190">
        <w:trPr>
          <w:trHeight w:val="789"/>
        </w:trPr>
        <w:tc>
          <w:tcPr>
            <w:tcW w:w="9639" w:type="dxa"/>
            <w:hideMark/>
          </w:tcPr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Кабардинского внутригородского округа администра</w:t>
            </w: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муниципального образования город-курорт Геленджик;</w:t>
            </w:r>
          </w:p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CC699B" w:rsidTr="00CE6190">
        <w:trPr>
          <w:trHeight w:val="789"/>
        </w:trPr>
        <w:tc>
          <w:tcPr>
            <w:tcW w:w="9639" w:type="dxa"/>
          </w:tcPr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Архипо-Осиповского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</w:t>
            </w: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нистрации муниципального образова</w:t>
            </w: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город-курорт Геленджик;</w:t>
            </w:r>
          </w:p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CC699B" w:rsidTr="00CE6190">
        <w:trPr>
          <w:trHeight w:val="789"/>
        </w:trPr>
        <w:tc>
          <w:tcPr>
            <w:tcW w:w="9639" w:type="dxa"/>
          </w:tcPr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Пшадского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администра</w:t>
            </w: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ции муниципального образования город-курорт Геленджик;</w:t>
            </w:r>
          </w:p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99B" w:rsidRPr="00CC699B" w:rsidTr="00CE6190">
        <w:trPr>
          <w:trHeight w:val="789"/>
        </w:trPr>
        <w:tc>
          <w:tcPr>
            <w:tcW w:w="9639" w:type="dxa"/>
          </w:tcPr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Дивноморского</w:t>
            </w:r>
            <w:proofErr w:type="spell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внутригородского округа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администра-ции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Геленджик.</w:t>
            </w:r>
          </w:p>
          <w:p w:rsidR="00CC699B" w:rsidRPr="00CC699B" w:rsidRDefault="00CC699B" w:rsidP="00CC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99B" w:rsidRPr="00CC699B" w:rsidRDefault="00CC699B" w:rsidP="00CC699B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C18" w:rsidRPr="00446C18" w:rsidRDefault="00446C18" w:rsidP="0044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Pr="00446C18" w:rsidRDefault="00446C18" w:rsidP="0044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46C18" w:rsidRPr="00446C18" w:rsidRDefault="00446C18" w:rsidP="0044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Pr="00446C18" w:rsidRDefault="00446C18" w:rsidP="00446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P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P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P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18" w:rsidRP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15"/>
        <w:tblW w:w="9828" w:type="dxa"/>
        <w:tblLook w:val="04A0" w:firstRow="1" w:lastRow="0" w:firstColumn="1" w:lastColumn="0" w:noHBand="0" w:noVBand="1"/>
      </w:tblPr>
      <w:tblGrid>
        <w:gridCol w:w="5508"/>
        <w:gridCol w:w="4320"/>
      </w:tblGrid>
      <w:tr w:rsidR="00CC699B" w:rsidRPr="00CC699B" w:rsidTr="00CE6190">
        <w:tc>
          <w:tcPr>
            <w:tcW w:w="5508" w:type="dxa"/>
          </w:tcPr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0" w:type="dxa"/>
          </w:tcPr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3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C699B" w:rsidRPr="00CC699B" w:rsidRDefault="00CC699B" w:rsidP="00CC69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 № _____</w:t>
            </w:r>
          </w:p>
          <w:p w:rsidR="00CC699B" w:rsidRPr="00CC699B" w:rsidRDefault="00CC699B" w:rsidP="00CC699B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ПОЛОЖЕНИЕ</w:t>
      </w:r>
    </w:p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 комиссии </w:t>
      </w: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обследованию состояния 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используемых</w:t>
      </w:r>
      <w:proofErr w:type="gramEnd"/>
    </w:p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предпринимательской деятельности объектов недвижимости</w:t>
      </w:r>
    </w:p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(строений) и имущества, поврежденных в результате обстрела</w:t>
      </w:r>
    </w:p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 стороны вооруженных формирований Украины и террористических</w:t>
      </w:r>
    </w:p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актов на территории муниципального образования</w:t>
      </w:r>
    </w:p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город-курорт Геленджик</w:t>
      </w:r>
    </w:p>
    <w:p w:rsidR="00CC699B" w:rsidRPr="00CC699B" w:rsidRDefault="00CC699B" w:rsidP="00CC6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C699B" w:rsidRPr="00CC699B" w:rsidRDefault="00CC699B" w:rsidP="00CC69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1. </w:t>
      </w:r>
      <w:proofErr w:type="gram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Комиссия по обследованию состояния используемых в </w:t>
      </w:r>
      <w:proofErr w:type="spell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предпринима-тельской</w:t>
      </w:r>
      <w:proofErr w:type="spellEnd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деятельности объектов недвижимости (строений) и имущества, поврежденного в результате обстрела со стороны вооруженных формирований Украины и террористических актов на территории муниципального </w:t>
      </w:r>
      <w:proofErr w:type="spell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образова-ния</w:t>
      </w:r>
      <w:proofErr w:type="spellEnd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город-курорт Геленджик (далее – поврежденные объекты, Комиссия), создана для обследования поврежденных объектов в целях формировании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</w:t>
      </w:r>
      <w:proofErr w:type="gramEnd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proofErr w:type="gram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результате</w:t>
      </w:r>
      <w:proofErr w:type="gramEnd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обстрелов со стороны вооруженных </w:t>
      </w:r>
      <w:proofErr w:type="spell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форми-рований</w:t>
      </w:r>
      <w:proofErr w:type="spellEnd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Украины и террористических актов, осуществляющих деятельность на территории муниципального образования город-курорт Геленджик (далее – Реестр).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2. В рамках настоящего Положения к поврежденным объектам относятся используемые в предпринимательской деятельности объекты недвижимости (строения) и имущество субъектов предпринимательской деятельности и </w:t>
      </w:r>
      <w:proofErr w:type="spellStart"/>
      <w:proofErr w:type="gram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физи-ческих</w:t>
      </w:r>
      <w:proofErr w:type="spellEnd"/>
      <w:proofErr w:type="gramEnd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лиц, применяющих специальный налоговый режим «Налог на </w:t>
      </w:r>
      <w:proofErr w:type="spell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профес-сиональный</w:t>
      </w:r>
      <w:proofErr w:type="spellEnd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доход», которому был нанесен ущерб в результате обстрелов со стороны вооруженных формирований Украины и террористических актов.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3. Основными функциями Комиссии являются:</w:t>
      </w:r>
    </w:p>
    <w:p w:rsidR="00CC699B" w:rsidRPr="00CC699B" w:rsidRDefault="00CC699B" w:rsidP="00CC69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обследование поврежденных объектов на предмет установления факта повреждения с определением характера и объемов повреждений;</w:t>
      </w:r>
    </w:p>
    <w:p w:rsidR="00CC699B" w:rsidRPr="00CC699B" w:rsidRDefault="00CC699B" w:rsidP="00CC699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составление актов обследований объектов недвижимости (строений) и имущества, поврежденного в результате обстрела, с указанием характера и объемов разрушений (повреждений) отдельно по каждому объекту и их </w:t>
      </w: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представление в управление экономики администрации муниципального образования город-курорт Геленджик.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4.</w:t>
      </w:r>
      <w:r w:rsidRPr="00CC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Комиссия в своей работе имеет право:</w:t>
      </w:r>
    </w:p>
    <w:p w:rsidR="00CC699B" w:rsidRPr="00CC699B" w:rsidRDefault="00CC699B" w:rsidP="00CC69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запрашивать необходимую информацию в целях исполнения своих функций;</w:t>
      </w:r>
    </w:p>
    <w:p w:rsidR="00CC699B" w:rsidRPr="00CC699B" w:rsidRDefault="00CC699B" w:rsidP="00CC69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привлекать к обследованию поврежденных объектов специалистов и должностных лиц, не входящих в состав Комиссии;</w:t>
      </w:r>
    </w:p>
    <w:p w:rsidR="00CC699B" w:rsidRPr="00CC699B" w:rsidRDefault="00CC699B" w:rsidP="00CC699B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взаимодействовать с органами государственной власти и органами местного самоуправления, организациями и гражданами по вопросам, относящимся к компетенции Комиссии.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5. Состав Комиссии (председатель, заместитель председателя, секретарь и иные члены Комиссии) формируется из представителей отраслевых,  функциональных и территориальных органов администрации муниципального образования город-курорт Геленджик. Состав комиссии и положение о ней утверждаются постановлением администрации муниципального образования город-курорт Геленджик.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6. Общее руководство работой комиссии осуществляет ее председатель,                   а в случае его отсутствия – заместитель председателя комиссии.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7. Деятельность Комиссии осуществляется посредством выездных обследований объектов, используемых для ведения предпринимательской деятельности, поврежденных в результате обстрелов со стороны вооруженных формирований Украины и террористических актов. Выездное обследование организуется не позднее 10 рабочих дней, следующих за днем поступления                от субъекта предпринимательской деятельности заявления о включении               в Реестр.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8.</w:t>
      </w: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  <w:t>Обследование проводится не менее чем половиной членов Комиссии. Члены Комиссии участвуют в обследовании лично.</w:t>
      </w:r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9.</w:t>
      </w: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ab/>
      </w:r>
      <w:proofErr w:type="gramStart"/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По результатам выездного обследования Комиссией составляется акт обследования в отношении каждого поврежденного объекта по форме согласно приложению к настоящему Положению в 2 экземплярах, один из которых представляется в управление экономики администрации муниципального образования город-курорт Геленджик для формирования Реестра (внесения изменений в него), другой – пострадавшему субъекту предпринимательской деятельности в срок не позднее 5 рабочих дней со дня его утверждения.</w:t>
      </w:r>
      <w:proofErr w:type="gramEnd"/>
    </w:p>
    <w:p w:rsidR="00CC699B" w:rsidRPr="00CC699B" w:rsidRDefault="00CC699B" w:rsidP="00CC699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10. Акт обследования подписывается всеми членами Комиссии, участвующими в проведении выездного обследования. </w:t>
      </w:r>
    </w:p>
    <w:tbl>
      <w:tblPr>
        <w:tblW w:w="6480" w:type="dxa"/>
        <w:tblLook w:val="01E0" w:firstRow="1" w:lastRow="1" w:firstColumn="1" w:lastColumn="1" w:noHBand="0" w:noVBand="0"/>
      </w:tblPr>
      <w:tblGrid>
        <w:gridCol w:w="6480"/>
      </w:tblGrid>
      <w:tr w:rsidR="00CC699B" w:rsidRPr="00CC699B" w:rsidTr="00CE6190">
        <w:tc>
          <w:tcPr>
            <w:tcW w:w="6480" w:type="dxa"/>
          </w:tcPr>
          <w:p w:rsidR="00CC699B" w:rsidRPr="00CC699B" w:rsidRDefault="00CC699B" w:rsidP="00CC699B">
            <w:pPr>
              <w:tabs>
                <w:tab w:val="left" w:pos="126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Л.А. Матвеенко</w:t>
      </w:r>
    </w:p>
    <w:p w:rsidR="00446C18" w:rsidRDefault="00446C18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9B" w:rsidRDefault="00CC699B" w:rsidP="00446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CC699B" w:rsidRPr="00CC699B" w:rsidTr="00CE6190">
        <w:tc>
          <w:tcPr>
            <w:tcW w:w="5070" w:type="dxa"/>
          </w:tcPr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4" w:type="dxa"/>
          </w:tcPr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Приложение </w:t>
            </w:r>
          </w:p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 Положению о комиссии по обследованию состояния используемых в </w:t>
            </w:r>
            <w:proofErr w:type="spellStart"/>
            <w:proofErr w:type="gramStart"/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предприни-мательской</w:t>
            </w:r>
            <w:proofErr w:type="spellEnd"/>
            <w:proofErr w:type="gramEnd"/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деятельности объектов недвижимости (строений) и имущества, поврежденных в результате обстрела со стороны вооруженных формирований</w:t>
            </w:r>
          </w:p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Украины и </w:t>
            </w:r>
            <w:proofErr w:type="gramStart"/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террористических</w:t>
            </w:r>
            <w:proofErr w:type="gramEnd"/>
          </w:p>
          <w:p w:rsidR="00CC699B" w:rsidRPr="00CC699B" w:rsidRDefault="00CC699B" w:rsidP="00CC699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6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актов на территории муниципального образования город-курорт Геленджик</w:t>
            </w:r>
          </w:p>
        </w:tc>
      </w:tr>
    </w:tbl>
    <w:p w:rsidR="00CC699B" w:rsidRPr="00CC699B" w:rsidRDefault="00CC699B" w:rsidP="00CC69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80" w:lineRule="exac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80" w:lineRule="exact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Акт № </w:t>
      </w:r>
      <w:r w:rsidRPr="00CC69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</w:t>
      </w:r>
      <w:r w:rsidRPr="00CC699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*</w:t>
      </w:r>
    </w:p>
    <w:p w:rsidR="00CC699B" w:rsidRPr="00CC699B" w:rsidRDefault="00CC699B" w:rsidP="00CC699B">
      <w:pPr>
        <w:widowControl w:val="0"/>
        <w:spacing w:after="619" w:line="280" w:lineRule="exact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обследования</w:t>
      </w:r>
    </w:p>
    <w:p w:rsidR="00CC699B" w:rsidRPr="00CC699B" w:rsidRDefault="00CC699B" w:rsidP="00CC6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________________________________________________________________________________________________________________________________________________________________________________________________ </w:t>
      </w: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(наименование объекта, используемого в предпринимательской деятельности), поврежденного в результате обстрелов со стороны вооруженных формирований Украины и террористических актов (далее - объект),</w:t>
      </w:r>
    </w:p>
    <w:p w:rsidR="00CC699B" w:rsidRPr="00CC699B" w:rsidRDefault="00CC699B" w:rsidP="00CC6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адрес (местонахождение) объекта,</w:t>
      </w:r>
    </w:p>
    <w:p w:rsidR="00CC699B" w:rsidRPr="00CC699B" w:rsidRDefault="00CC699B" w:rsidP="00CC6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proofErr w:type="gramStart"/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(полное наименование и организационно-правовая форма субъекта предпринимательской</w:t>
      </w:r>
      <w:proofErr w:type="gramEnd"/>
    </w:p>
    <w:p w:rsidR="00CC699B" w:rsidRPr="00CC699B" w:rsidRDefault="00CC699B" w:rsidP="00CC69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деятельности или Ф.И.О. физического лица, применяющего специальный налоговый режим «Налог на профессиональный доход», пострадавшего в результате обстрелов со стороны вооруженных формирований Украины и террористических актов, ИНН, наименование основного вида экономической деятельности, предусмотренного общероссийским классификатором видов экономической деятельности, осуществляемого субъектом, адрес (местонахождение) субъекта, контактное лицо, телефон)</w:t>
      </w:r>
    </w:p>
    <w:p w:rsidR="00CC699B" w:rsidRPr="00CC699B" w:rsidRDefault="00CC699B" w:rsidP="00CC6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CC699B" w:rsidRPr="00CC699B" w:rsidRDefault="00CC699B" w:rsidP="00CC699B">
      <w:pPr>
        <w:widowControl w:val="0"/>
        <w:spacing w:after="255" w:line="20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(дата возникновения ущерба)</w:t>
      </w:r>
    </w:p>
    <w:p w:rsidR="00CC699B" w:rsidRPr="00CC699B" w:rsidRDefault="00CC699B" w:rsidP="00CC699B">
      <w:pPr>
        <w:widowControl w:val="0"/>
        <w:spacing w:after="0" w:line="322" w:lineRule="exact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CC699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ОСНОВНЫЕ СВЕДЕНИЯ</w:t>
      </w:r>
      <w:r w:rsidRPr="00CC699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br/>
      </w:r>
      <w:r w:rsidRPr="00CC699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 повреждении объекта</w:t>
      </w:r>
    </w:p>
    <w:p w:rsidR="00CC699B" w:rsidRPr="00CC699B" w:rsidRDefault="00CC699B" w:rsidP="00CC699B">
      <w:pPr>
        <w:widowControl w:val="0"/>
        <w:spacing w:after="0" w:line="322" w:lineRule="exact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101"/>
        <w:gridCol w:w="2107"/>
        <w:gridCol w:w="4094"/>
      </w:tblGrid>
      <w:tr w:rsidR="00CC699B" w:rsidRPr="00CC699B" w:rsidTr="00CE6190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поврежденного объекта,</w:t>
            </w:r>
          </w:p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его параметры**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повреждения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</w:t>
            </w:r>
          </w:p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</w:t>
            </w:r>
          </w:p>
          <w:p w:rsidR="00CC699B" w:rsidRPr="00CC699B" w:rsidRDefault="00CC699B" w:rsidP="00CC699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C6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повреждений***</w:t>
            </w:r>
          </w:p>
        </w:tc>
      </w:tr>
      <w:tr w:rsidR="00CC699B" w:rsidRPr="00CC699B" w:rsidTr="00CE6190">
        <w:trPr>
          <w:trHeight w:hRule="exact" w:val="8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CC699B" w:rsidRPr="00CC699B" w:rsidRDefault="00CC699B" w:rsidP="00CC699B">
      <w:pPr>
        <w:widowControl w:val="0"/>
        <w:spacing w:after="0" w:line="322" w:lineRule="exact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C699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C699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CC699B" w:rsidRPr="00CC699B" w:rsidRDefault="00CC699B" w:rsidP="00CC699B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1824"/>
        <w:gridCol w:w="1690"/>
        <w:gridCol w:w="3802"/>
      </w:tblGrid>
      <w:tr w:rsidR="00CC699B" w:rsidRPr="00CC699B" w:rsidTr="00CE6190">
        <w:trPr>
          <w:trHeight w:hRule="exact" w:val="586"/>
        </w:trPr>
        <w:tc>
          <w:tcPr>
            <w:tcW w:w="1886" w:type="dxa"/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60" w:line="28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Председатель</w:t>
            </w:r>
          </w:p>
          <w:p w:rsidR="00CC699B" w:rsidRPr="00CC699B" w:rsidRDefault="00CC699B" w:rsidP="00CC699B">
            <w:pPr>
              <w:widowControl w:val="0"/>
              <w:spacing w:before="60" w:after="0" w:line="28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C699B" w:rsidRPr="00CC699B" w:rsidTr="00CE6190">
        <w:trPr>
          <w:trHeight w:hRule="exact" w:val="1176"/>
        </w:trPr>
        <w:tc>
          <w:tcPr>
            <w:tcW w:w="1886" w:type="dxa"/>
            <w:shd w:val="clear" w:color="auto" w:fill="FFFFFF"/>
            <w:vAlign w:val="bottom"/>
          </w:tcPr>
          <w:p w:rsidR="00CC699B" w:rsidRPr="00CC699B" w:rsidRDefault="00CC699B" w:rsidP="00CC699B">
            <w:pPr>
              <w:widowControl w:val="0"/>
              <w:spacing w:after="60" w:line="28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Члены</w:t>
            </w:r>
          </w:p>
          <w:p w:rsidR="00CC699B" w:rsidRPr="00CC699B" w:rsidRDefault="00CC699B" w:rsidP="00CC699B">
            <w:pPr>
              <w:widowControl w:val="0"/>
              <w:spacing w:before="60" w:after="0" w:line="28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Комиссии: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2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(фамилия, инициалы, дата)</w:t>
            </w:r>
          </w:p>
        </w:tc>
      </w:tr>
      <w:tr w:rsidR="00CC699B" w:rsidRPr="00CC699B" w:rsidTr="00CE6190">
        <w:trPr>
          <w:trHeight w:hRule="exact" w:val="538"/>
        </w:trPr>
        <w:tc>
          <w:tcPr>
            <w:tcW w:w="1886" w:type="dxa"/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2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(фамилия, инициалы, дата)</w:t>
            </w:r>
          </w:p>
        </w:tc>
      </w:tr>
      <w:tr w:rsidR="00CC699B" w:rsidRPr="00CC699B" w:rsidTr="00CE6190">
        <w:trPr>
          <w:trHeight w:hRule="exact" w:val="528"/>
        </w:trPr>
        <w:tc>
          <w:tcPr>
            <w:tcW w:w="1886" w:type="dxa"/>
            <w:tcBorders>
              <w:bottom w:val="nil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2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(фамилия, инициалы, дата)</w:t>
            </w:r>
          </w:p>
        </w:tc>
      </w:tr>
      <w:tr w:rsidR="00CC699B" w:rsidRPr="00CC699B" w:rsidTr="00CE6190">
        <w:trPr>
          <w:trHeight w:hRule="exact" w:val="1445"/>
        </w:trPr>
        <w:tc>
          <w:tcPr>
            <w:tcW w:w="188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CC699B" w:rsidRPr="00CC699B" w:rsidRDefault="00CC699B" w:rsidP="00CC699B">
            <w:pPr>
              <w:widowControl w:val="0"/>
              <w:spacing w:after="60" w:line="28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Собственник</w:t>
            </w:r>
          </w:p>
          <w:p w:rsidR="00CC699B" w:rsidRPr="00CC699B" w:rsidRDefault="00CC699B" w:rsidP="00CC699B">
            <w:pPr>
              <w:widowControl w:val="0"/>
              <w:spacing w:before="60" w:after="0" w:line="28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объекта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2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699B" w:rsidRPr="00CC699B" w:rsidRDefault="00CC699B" w:rsidP="00CC699B">
            <w:pPr>
              <w:widowControl w:val="0"/>
              <w:spacing w:after="0" w:line="200" w:lineRule="exact"/>
              <w:ind w:left="3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C699B"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  <w:t>(фамилия, инициалы, дата)</w:t>
            </w:r>
          </w:p>
        </w:tc>
      </w:tr>
    </w:tbl>
    <w:p w:rsidR="00CC699B" w:rsidRPr="00CC699B" w:rsidRDefault="00CC699B" w:rsidP="00CC699B">
      <w:pPr>
        <w:widowControl w:val="0"/>
        <w:tabs>
          <w:tab w:val="left" w:pos="2453"/>
        </w:tabs>
        <w:spacing w:after="0" w:line="20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                                            (подпись)</w:t>
      </w: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  <w:t xml:space="preserve">                                           (фамилия, инициалы, дата)</w:t>
      </w:r>
    </w:p>
    <w:p w:rsidR="00CC699B" w:rsidRPr="00CC699B" w:rsidRDefault="00CC699B" w:rsidP="00CC699B">
      <w:pPr>
        <w:widowControl w:val="0"/>
        <w:tabs>
          <w:tab w:val="left" w:pos="24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CC699B" w:rsidRPr="00CC699B" w:rsidRDefault="00CC699B" w:rsidP="00CC699B">
      <w:pPr>
        <w:widowControl w:val="0"/>
        <w:tabs>
          <w:tab w:val="left" w:pos="24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CC699B" w:rsidRPr="00CC699B" w:rsidRDefault="00CC699B" w:rsidP="00CC699B">
      <w:pPr>
        <w:widowControl w:val="0"/>
        <w:tabs>
          <w:tab w:val="left" w:pos="24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CC699B" w:rsidRPr="00CC699B" w:rsidRDefault="00CC699B" w:rsidP="00CC699B">
      <w:pPr>
        <w:widowControl w:val="0"/>
        <w:spacing w:after="0" w:line="240" w:lineRule="auto"/>
        <w:ind w:left="2020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CC6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(размер ущерба, причиненного пострадавшим субъектам, тыс. рублей)</w:t>
      </w:r>
    </w:p>
    <w:p w:rsidR="00CC699B" w:rsidRPr="00CC699B" w:rsidRDefault="00CC699B" w:rsidP="00CC699B">
      <w:pPr>
        <w:widowControl w:val="0"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C699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Экземпляр акта получил:</w:t>
      </w:r>
    </w:p>
    <w:p w:rsidR="00CC699B" w:rsidRPr="00CC699B" w:rsidRDefault="00CC699B" w:rsidP="00CC699B">
      <w:pPr>
        <w:widowControl w:val="0"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C699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                   ______________                             _____________________</w:t>
      </w:r>
    </w:p>
    <w:p w:rsidR="00CC699B" w:rsidRPr="00CC699B" w:rsidRDefault="00CC699B" w:rsidP="00CC699B">
      <w:pPr>
        <w:widowControl w:val="0"/>
        <w:tabs>
          <w:tab w:val="left" w:pos="4482"/>
          <w:tab w:val="left" w:pos="8019"/>
        </w:tabs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      Ф.И.О.</w:t>
      </w:r>
    </w:p>
    <w:p w:rsidR="00CC699B" w:rsidRPr="00CC699B" w:rsidRDefault="00CC699B" w:rsidP="00CC699B">
      <w:pPr>
        <w:widowControl w:val="0"/>
        <w:tabs>
          <w:tab w:val="left" w:pos="4482"/>
          <w:tab w:val="left" w:pos="8019"/>
        </w:tabs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C699B" w:rsidRPr="00CC699B" w:rsidRDefault="00CC699B" w:rsidP="00CC699B">
      <w:pPr>
        <w:widowControl w:val="0"/>
        <w:tabs>
          <w:tab w:val="left" w:pos="4482"/>
          <w:tab w:val="left" w:pos="8019"/>
        </w:tabs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* Составляется на каждый поврежденный объект в 2 экземплярах в печатном виде с приложением фотографий, распечатанных на бумаге формата А</w:t>
      </w:r>
      <w:proofErr w:type="gramStart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4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 указанием места съемки.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** Например: здание двухэтажное, деревянное, кровля шатровая, крытая листовым кровельным оцинкованным железом. Год ввода в эксплуатацию - 1957.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Например: транспортное средство, далее - ТС, модель - ВАЗ, год выпуска - 2000, тип ТС - легковой седан, государственный регистрационный номер - О555КМ32, цвет - черный, идентификационный номер </w:t>
      </w:r>
      <w:r w:rsidRPr="00CC699B">
        <w:rPr>
          <w:rFonts w:ascii="Times New Roman" w:eastAsia="Times New Roman" w:hAnsi="Times New Roman" w:cs="Times New Roman"/>
          <w:color w:val="000000"/>
          <w:lang w:bidi="en-US"/>
        </w:rPr>
        <w:t>(</w:t>
      </w:r>
      <w:r w:rsidRPr="00CC699B">
        <w:rPr>
          <w:rFonts w:ascii="Times New Roman" w:eastAsia="Times New Roman" w:hAnsi="Times New Roman" w:cs="Times New Roman"/>
          <w:color w:val="000000"/>
          <w:lang w:val="en-US" w:bidi="en-US"/>
        </w:rPr>
        <w:t>VIN</w:t>
      </w:r>
      <w:r w:rsidRPr="00CC699B">
        <w:rPr>
          <w:rFonts w:ascii="Times New Roman" w:eastAsia="Times New Roman" w:hAnsi="Times New Roman" w:cs="Times New Roman"/>
          <w:color w:val="000000"/>
          <w:lang w:bidi="en-US"/>
        </w:rPr>
        <w:t xml:space="preserve">) </w:t>
      </w: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r w:rsidRPr="00CC699B">
        <w:rPr>
          <w:rFonts w:ascii="Times New Roman" w:eastAsia="Times New Roman" w:hAnsi="Times New Roman" w:cs="Times New Roman"/>
          <w:color w:val="000000"/>
          <w:lang w:val="en-US" w:bidi="en-US"/>
        </w:rPr>
        <w:t>ABCDE</w:t>
      </w:r>
      <w:r w:rsidRPr="00CC699B">
        <w:rPr>
          <w:rFonts w:ascii="Times New Roman" w:eastAsia="Times New Roman" w:hAnsi="Times New Roman" w:cs="Times New Roman"/>
          <w:color w:val="000000"/>
          <w:lang w:bidi="en-US"/>
        </w:rPr>
        <w:t>11</w:t>
      </w:r>
      <w:r w:rsidRPr="00CC699B">
        <w:rPr>
          <w:rFonts w:ascii="Times New Roman" w:eastAsia="Times New Roman" w:hAnsi="Times New Roman" w:cs="Times New Roman"/>
          <w:color w:val="000000"/>
          <w:lang w:val="en-US" w:bidi="en-US"/>
        </w:rPr>
        <w:t>F</w:t>
      </w:r>
      <w:r w:rsidRPr="00CC699B">
        <w:rPr>
          <w:rFonts w:ascii="Times New Roman" w:eastAsia="Times New Roman" w:hAnsi="Times New Roman" w:cs="Times New Roman"/>
          <w:color w:val="000000"/>
          <w:lang w:bidi="en-US"/>
        </w:rPr>
        <w:t xml:space="preserve">111111111; </w:t>
      </w: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и (или) иного движимого имущества.</w:t>
      </w:r>
      <w:proofErr w:type="gramEnd"/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*** Например: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с крыши сорвано железо кровельное листовое общей площадью 37,5 кв. м, которое восстановлению не подлежит;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повреждены оконные рамы второго этажа (левая сторона здания), разбито оконное стекло 900*1480 мм (и т.д. по всем повреждениям данного объекта).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Степень повреждений для зданий (строений):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слабая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разрушено до 30 процентов кровли, окна, двери;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средняя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разрушено до 50 процентов кровли, оконные и дверные проемы. В стенах имеются трещины;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>сильная</w:t>
      </w:r>
      <w:proofErr w:type="gramEnd"/>
      <w:r w:rsidRPr="00CC699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разрушены и обрушены свыше 50 процентов стен, 100 процентов кровли.</w:t>
      </w:r>
    </w:p>
    <w:p w:rsidR="00CC699B" w:rsidRPr="00CC699B" w:rsidRDefault="00CC699B" w:rsidP="00CC699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C699B" w:rsidRPr="00CC699B" w:rsidRDefault="00CC699B" w:rsidP="00CC699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CC699B" w:rsidRPr="00CC699B" w:rsidRDefault="00CC699B" w:rsidP="00CC6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46C18" w:rsidRDefault="00CC699B" w:rsidP="00CC699B">
      <w:r w:rsidRPr="00C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Л.А.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твеенко</w:t>
      </w:r>
      <w:bookmarkStart w:id="0" w:name="_GoBack"/>
      <w:bookmarkEnd w:id="0"/>
    </w:p>
    <w:sectPr w:rsidR="00446C18" w:rsidSect="00446C1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F3" w:rsidRDefault="008D2CF3">
      <w:pPr>
        <w:spacing w:after="0" w:line="240" w:lineRule="auto"/>
      </w:pPr>
      <w:r>
        <w:separator/>
      </w:r>
    </w:p>
  </w:endnote>
  <w:endnote w:type="continuationSeparator" w:id="0">
    <w:p w:rsidR="008D2CF3" w:rsidRDefault="008D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F3" w:rsidRDefault="008D2CF3">
      <w:pPr>
        <w:spacing w:after="0" w:line="240" w:lineRule="auto"/>
      </w:pPr>
      <w:r>
        <w:separator/>
      </w:r>
    </w:p>
  </w:footnote>
  <w:footnote w:type="continuationSeparator" w:id="0">
    <w:p w:rsidR="008D2CF3" w:rsidRDefault="008D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15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148" w:rsidRPr="00694148" w:rsidRDefault="00446C1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41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41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41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99B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6941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4148" w:rsidRDefault="008D2C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C06"/>
    <w:multiLevelType w:val="hybridMultilevel"/>
    <w:tmpl w:val="7DA831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776E5"/>
    <w:multiLevelType w:val="hybridMultilevel"/>
    <w:tmpl w:val="FB98B0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402AB8"/>
    <w:multiLevelType w:val="multilevel"/>
    <w:tmpl w:val="1A26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5DDF10BC"/>
    <w:multiLevelType w:val="hybridMultilevel"/>
    <w:tmpl w:val="826609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E"/>
    <w:rsid w:val="00146D14"/>
    <w:rsid w:val="00356A11"/>
    <w:rsid w:val="00446C18"/>
    <w:rsid w:val="0072545F"/>
    <w:rsid w:val="00751ACE"/>
    <w:rsid w:val="0087726A"/>
    <w:rsid w:val="008D2CF3"/>
    <w:rsid w:val="00B358F3"/>
    <w:rsid w:val="00B81BEA"/>
    <w:rsid w:val="00CC699B"/>
    <w:rsid w:val="00CE4D0E"/>
    <w:rsid w:val="00DB4808"/>
    <w:rsid w:val="00F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C18"/>
  </w:style>
  <w:style w:type="table" w:styleId="a6">
    <w:name w:val="Table Grid"/>
    <w:basedOn w:val="a1"/>
    <w:uiPriority w:val="59"/>
    <w:rsid w:val="0044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C18"/>
  </w:style>
  <w:style w:type="table" w:styleId="a6">
    <w:name w:val="Table Grid"/>
    <w:basedOn w:val="a1"/>
    <w:uiPriority w:val="59"/>
    <w:rsid w:val="0044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5021</Words>
  <Characters>28625</Characters>
  <Application>Microsoft Office Word</Application>
  <DocSecurity>0</DocSecurity>
  <Lines>238</Lines>
  <Paragraphs>67</Paragraphs>
  <ScaleCrop>false</ScaleCrop>
  <Company/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10</cp:revision>
  <dcterms:created xsi:type="dcterms:W3CDTF">2023-12-12T15:28:00Z</dcterms:created>
  <dcterms:modified xsi:type="dcterms:W3CDTF">2024-04-15T09:59:00Z</dcterms:modified>
</cp:coreProperties>
</file>