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C6" w:rsidRDefault="00B420C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2E15B6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2F462C">
        <w:rPr>
          <w:rFonts w:ascii="Times New Roman" w:hAnsi="Times New Roman" w:cs="Times New Roman"/>
          <w:b/>
          <w:sz w:val="28"/>
          <w:szCs w:val="28"/>
        </w:rPr>
        <w:t>а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едвижимого </w:t>
      </w:r>
      <w:r w:rsidR="002E15B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2F462C">
        <w:rPr>
          <w:rFonts w:ascii="Times New Roman" w:hAnsi="Times New Roman" w:cs="Times New Roman"/>
          <w:b/>
          <w:sz w:val="28"/>
          <w:szCs w:val="28"/>
        </w:rPr>
        <w:t>его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2E1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  <w:r w:rsidR="00E714D0">
        <w:rPr>
          <w:rFonts w:ascii="Times New Roman" w:hAnsi="Times New Roman" w:cs="Times New Roman"/>
          <w:b/>
          <w:sz w:val="28"/>
          <w:szCs w:val="28"/>
        </w:rPr>
        <w:t xml:space="preserve"> (Лот №1)</w:t>
      </w: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0C6" w:rsidRDefault="00B420C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BC31EF" w:rsidRDefault="00207EED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2E15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декабря 2014 года №</w:t>
      </w:r>
      <w:r w:rsidR="002E15B6">
        <w:rPr>
          <w:rFonts w:ascii="Times New Roman" w:hAnsi="Times New Roman"/>
          <w:sz w:val="28"/>
          <w:szCs w:val="28"/>
        </w:rPr>
        <w:t>347</w:t>
      </w:r>
      <w:r>
        <w:rPr>
          <w:rFonts w:ascii="Times New Roman" w:hAnsi="Times New Roman"/>
          <w:sz w:val="28"/>
          <w:szCs w:val="28"/>
        </w:rPr>
        <w:t xml:space="preserve"> «Об утверждении                     Плана приватизации имущества муниципального образования город-курорт Геленджик на 201</w:t>
      </w:r>
      <w:r w:rsidR="002E15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>Геленджи</w:t>
      </w:r>
      <w:r w:rsidRPr="007E490E">
        <w:rPr>
          <w:rFonts w:ascii="Times New Roman" w:hAnsi="Times New Roman" w:cs="Times New Roman"/>
          <w:sz w:val="28"/>
          <w:szCs w:val="28"/>
        </w:rPr>
        <w:t xml:space="preserve">к 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от </w:t>
      </w:r>
      <w:r w:rsidR="007E490E" w:rsidRPr="007E490E">
        <w:rPr>
          <w:rFonts w:ascii="Times New Roman" w:hAnsi="Times New Roman" w:cs="Times New Roman"/>
          <w:sz w:val="28"/>
          <w:szCs w:val="28"/>
        </w:rPr>
        <w:t xml:space="preserve">16 сентября </w:t>
      </w:r>
      <w:r w:rsidR="002E15B6" w:rsidRPr="007E490E">
        <w:rPr>
          <w:rFonts w:ascii="Times New Roman" w:hAnsi="Times New Roman" w:cs="Times New Roman"/>
          <w:sz w:val="28"/>
          <w:szCs w:val="28"/>
        </w:rPr>
        <w:t>2016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E490E">
        <w:rPr>
          <w:rFonts w:ascii="Times New Roman" w:hAnsi="Times New Roman" w:cs="Times New Roman"/>
          <w:sz w:val="28"/>
          <w:szCs w:val="28"/>
        </w:rPr>
        <w:t>303</w:t>
      </w:r>
      <w:r w:rsidR="006A5A7D">
        <w:rPr>
          <w:rFonts w:ascii="Times New Roman" w:hAnsi="Times New Roman" w:cs="Times New Roman"/>
          <w:sz w:val="28"/>
          <w:szCs w:val="28"/>
        </w:rPr>
        <w:t>6</w:t>
      </w:r>
      <w:r w:rsidR="002C3845">
        <w:rPr>
          <w:rFonts w:ascii="Times New Roman" w:hAnsi="Times New Roman" w:cs="Times New Roman"/>
          <w:sz w:val="28"/>
          <w:szCs w:val="28"/>
        </w:rPr>
        <w:t xml:space="preserve"> «Об условиях приватизации объект</w:t>
      </w:r>
      <w:r w:rsidR="002F462C">
        <w:rPr>
          <w:rFonts w:ascii="Times New Roman" w:hAnsi="Times New Roman" w:cs="Times New Roman"/>
          <w:sz w:val="28"/>
          <w:szCs w:val="28"/>
        </w:rPr>
        <w:t>а</w:t>
      </w:r>
      <w:r w:rsidR="002C3845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</w:t>
      </w:r>
      <w:r w:rsidR="002F462C">
        <w:rPr>
          <w:rFonts w:ascii="Times New Roman" w:hAnsi="Times New Roman" w:cs="Times New Roman"/>
          <w:sz w:val="28"/>
          <w:szCs w:val="28"/>
        </w:rPr>
        <w:t>его</w:t>
      </w:r>
      <w:r w:rsidR="002E15B6">
        <w:rPr>
          <w:rFonts w:ascii="Times New Roman" w:hAnsi="Times New Roman" w:cs="Times New Roman"/>
          <w:sz w:val="28"/>
          <w:szCs w:val="28"/>
        </w:rPr>
        <w:t>с</w:t>
      </w:r>
      <w:r w:rsidR="002C3845">
        <w:rPr>
          <w:rFonts w:ascii="Times New Roman" w:hAnsi="Times New Roman" w:cs="Times New Roman"/>
          <w:sz w:val="28"/>
          <w:szCs w:val="28"/>
        </w:rPr>
        <w:t>я в собственности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21 декабря 2001 года №178-ФЗ «О приватизации государственного и муниципального имущества», статьями 16, 43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 №585 «Об утверждении Положения 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="002E15B6">
        <w:rPr>
          <w:rFonts w:ascii="Times New Roman" w:hAnsi="Times New Roman"/>
          <w:sz w:val="28"/>
          <w:szCs w:val="28"/>
        </w:rPr>
        <w:t xml:space="preserve">         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70F9">
        <w:rPr>
          <w:rFonts w:ascii="Times New Roman" w:hAnsi="Times New Roman" w:cs="Times New Roman"/>
          <w:sz w:val="28"/>
          <w:szCs w:val="28"/>
        </w:rPr>
        <w:t xml:space="preserve"> </w:t>
      </w:r>
      <w:r w:rsidR="009C03C6">
        <w:rPr>
          <w:rFonts w:ascii="Times New Roman" w:hAnsi="Times New Roman" w:cs="Times New Roman"/>
          <w:b/>
          <w:sz w:val="28"/>
          <w:szCs w:val="28"/>
        </w:rPr>
        <w:t xml:space="preserve">31 </w:t>
      </w:r>
      <w:r w:rsidR="002F462C">
        <w:rPr>
          <w:rFonts w:ascii="Times New Roman" w:hAnsi="Times New Roman" w:cs="Times New Roman"/>
          <w:b/>
          <w:sz w:val="28"/>
          <w:szCs w:val="28"/>
        </w:rPr>
        <w:t>октября</w:t>
      </w:r>
      <w:r w:rsidR="00FB0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0F9" w:rsidRPr="00B66C32">
        <w:rPr>
          <w:rFonts w:ascii="Times New Roman" w:hAnsi="Times New Roman" w:cs="Times New Roman"/>
          <w:b/>
          <w:sz w:val="28"/>
          <w:szCs w:val="28"/>
        </w:rPr>
        <w:t>2016</w:t>
      </w:r>
      <w:r w:rsidRPr="00B66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F0C" w:rsidRPr="00B66C32">
        <w:rPr>
          <w:rFonts w:ascii="Times New Roman" w:hAnsi="Times New Roman" w:cs="Times New Roman"/>
          <w:b/>
          <w:sz w:val="28"/>
          <w:szCs w:val="28"/>
        </w:rPr>
        <w:t>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</w:t>
      </w:r>
      <w:r w:rsidR="006A5A7D">
        <w:rPr>
          <w:rFonts w:ascii="Times New Roman" w:hAnsi="Times New Roman" w:cs="Times New Roman"/>
          <w:sz w:val="28"/>
          <w:szCs w:val="28"/>
        </w:rPr>
        <w:t xml:space="preserve">орт Геленджик проводит аукцион </w:t>
      </w:r>
      <w:r w:rsidR="00A05B9A" w:rsidRPr="007263B5"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="002F462C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A05B9A" w:rsidRPr="007263B5">
        <w:rPr>
          <w:rFonts w:ascii="Times New Roman" w:hAnsi="Times New Roman" w:cs="Times New Roman"/>
          <w:sz w:val="28"/>
          <w:szCs w:val="28"/>
        </w:rPr>
        <w:t>объект</w:t>
      </w:r>
      <w:r w:rsidR="002F462C">
        <w:rPr>
          <w:rFonts w:ascii="Times New Roman" w:hAnsi="Times New Roman" w:cs="Times New Roman"/>
          <w:sz w:val="28"/>
          <w:szCs w:val="28"/>
        </w:rPr>
        <w:t>а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2F462C">
        <w:rPr>
          <w:rFonts w:ascii="Times New Roman" w:hAnsi="Times New Roman" w:cs="Times New Roman"/>
          <w:sz w:val="28"/>
          <w:szCs w:val="28"/>
        </w:rPr>
        <w:t>его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5A7D" w:rsidRDefault="006A5A7D" w:rsidP="00694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помещение (цокольный этаж б/н) площадью 20,2 кв.м, расположенное по адресу: Краснодарский край, г.</w:t>
      </w:r>
      <w:r w:rsidRPr="00C837DC">
        <w:rPr>
          <w:rFonts w:ascii="Times New Roman" w:hAnsi="Times New Roman"/>
          <w:sz w:val="28"/>
          <w:szCs w:val="28"/>
        </w:rPr>
        <w:t>Геленджик,</w:t>
      </w:r>
      <w:r>
        <w:rPr>
          <w:rFonts w:ascii="Times New Roman" w:hAnsi="Times New Roman"/>
          <w:sz w:val="28"/>
          <w:szCs w:val="28"/>
        </w:rPr>
        <w:t xml:space="preserve"> ул.Новороссийская, д.169, литер В, кладовая №6.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аукциона – </w:t>
      </w:r>
      <w:r w:rsidR="007E5F9D">
        <w:rPr>
          <w:rFonts w:ascii="Times New Roman" w:hAnsi="Times New Roman" w:cs="Times New Roman"/>
          <w:sz w:val="28"/>
          <w:szCs w:val="28"/>
        </w:rPr>
        <w:t xml:space="preserve">продажа единым лотом на </w:t>
      </w:r>
      <w:r>
        <w:rPr>
          <w:rFonts w:ascii="Times New Roman" w:hAnsi="Times New Roman" w:cs="Times New Roman"/>
          <w:sz w:val="28"/>
          <w:szCs w:val="28"/>
        </w:rPr>
        <w:t>открыт</w:t>
      </w:r>
      <w:r w:rsidR="007E5F9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составу участников аукцион</w:t>
      </w:r>
      <w:r w:rsidR="007E5F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C715B1" w:rsidRPr="007263B5" w:rsidRDefault="00C715B1" w:rsidP="00726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 w:rsidR="00374E80">
        <w:rPr>
          <w:rFonts w:ascii="Times New Roman" w:hAnsi="Times New Roman"/>
          <w:sz w:val="28"/>
          <w:szCs w:val="28"/>
        </w:rPr>
        <w:t xml:space="preserve"> </w:t>
      </w:r>
      <w:r w:rsidR="006A5A7D">
        <w:rPr>
          <w:rFonts w:ascii="Times New Roman" w:hAnsi="Times New Roman"/>
          <w:sz w:val="28"/>
          <w:szCs w:val="28"/>
        </w:rPr>
        <w:t>190</w:t>
      </w:r>
      <w:r w:rsidR="002F462C">
        <w:rPr>
          <w:rFonts w:ascii="Times New Roman" w:hAnsi="Times New Roman"/>
          <w:sz w:val="28"/>
          <w:szCs w:val="28"/>
        </w:rPr>
        <w:t> 000</w:t>
      </w:r>
      <w:r w:rsidR="002F462C" w:rsidRPr="00BD28E2">
        <w:rPr>
          <w:rFonts w:ascii="Times New Roman" w:hAnsi="Times New Roman"/>
          <w:sz w:val="28"/>
          <w:szCs w:val="28"/>
        </w:rPr>
        <w:t xml:space="preserve"> </w:t>
      </w:r>
      <w:r w:rsidR="004460F6" w:rsidRPr="004460F6">
        <w:rPr>
          <w:rFonts w:ascii="Times New Roman" w:hAnsi="Times New Roman"/>
          <w:sz w:val="28"/>
          <w:szCs w:val="28"/>
        </w:rPr>
        <w:t>рублей</w:t>
      </w:r>
      <w:r w:rsidR="00374E80">
        <w:rPr>
          <w:rFonts w:ascii="Times New Roman" w:hAnsi="Times New Roman"/>
          <w:sz w:val="28"/>
          <w:szCs w:val="28"/>
        </w:rPr>
        <w:t>, без учета НДС</w:t>
      </w:r>
      <w:r w:rsidR="007263B5">
        <w:rPr>
          <w:rFonts w:ascii="Times New Roman" w:hAnsi="Times New Roman"/>
          <w:sz w:val="28"/>
          <w:szCs w:val="28"/>
        </w:rPr>
        <w:t>.</w:t>
      </w:r>
    </w:p>
    <w:p w:rsidR="00C715B1" w:rsidRDefault="002F462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«Шаг </w:t>
      </w:r>
      <w:r w:rsidR="00C715B1">
        <w:rPr>
          <w:rFonts w:ascii="Times New Roman" w:hAnsi="Times New Roman" w:cs="Times New Roman"/>
          <w:sz w:val="28"/>
          <w:szCs w:val="28"/>
        </w:rPr>
        <w:t xml:space="preserve">аукциона» - </w:t>
      </w:r>
      <w:r w:rsidR="004460F6">
        <w:rPr>
          <w:rFonts w:ascii="Times New Roman" w:hAnsi="Times New Roman" w:cs="Times New Roman"/>
          <w:sz w:val="28"/>
          <w:szCs w:val="28"/>
        </w:rPr>
        <w:t xml:space="preserve"> </w:t>
      </w:r>
      <w:r w:rsidR="006A5A7D"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>00</w:t>
      </w:r>
      <w:r w:rsidR="00B66C32">
        <w:rPr>
          <w:rFonts w:ascii="Times New Roman" w:hAnsi="Times New Roman"/>
          <w:sz w:val="28"/>
          <w:szCs w:val="28"/>
        </w:rPr>
        <w:t xml:space="preserve"> рублей</w:t>
      </w:r>
      <w:r w:rsidR="00876774">
        <w:rPr>
          <w:rFonts w:ascii="Times New Roman" w:hAnsi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</w:t>
      </w:r>
      <w:r w:rsidR="007263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A5A7D">
        <w:rPr>
          <w:rFonts w:ascii="Times New Roman" w:hAnsi="Times New Roman"/>
          <w:sz w:val="28"/>
          <w:szCs w:val="28"/>
        </w:rPr>
        <w:t>38</w:t>
      </w:r>
      <w:r w:rsidR="002F462C">
        <w:rPr>
          <w:rFonts w:ascii="Times New Roman" w:hAnsi="Times New Roman"/>
          <w:sz w:val="28"/>
          <w:szCs w:val="28"/>
        </w:rPr>
        <w:t xml:space="preserve"> 000</w:t>
      </w:r>
      <w:r w:rsidR="00374E80" w:rsidRPr="00BD28E2">
        <w:rPr>
          <w:rFonts w:ascii="Times New Roman" w:hAnsi="Times New Roman"/>
          <w:sz w:val="28"/>
          <w:szCs w:val="28"/>
        </w:rPr>
        <w:t xml:space="preserve"> </w:t>
      </w:r>
      <w:r w:rsidR="00B33DB8">
        <w:rPr>
          <w:rFonts w:ascii="Times New Roman" w:hAnsi="Times New Roman"/>
          <w:sz w:val="28"/>
          <w:szCs w:val="28"/>
        </w:rPr>
        <w:t>рублей</w:t>
      </w:r>
      <w:r w:rsidR="00876774"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и муниципального имущества», своевременно подавшие заявку на участие в аукционе,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представившие надлежащим образом оформленные документы в соответствии с перечнем, опубликованным в настоящем информационном сообщении, и 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каб. 304,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</w:t>
      </w:r>
      <w:r w:rsidR="00561E8B">
        <w:rPr>
          <w:rFonts w:ascii="Times New Roman" w:hAnsi="Times New Roman" w:cs="Times New Roman"/>
          <w:sz w:val="28"/>
          <w:szCs w:val="28"/>
        </w:rPr>
        <w:t xml:space="preserve"> 2-09-11,</w:t>
      </w:r>
      <w:r w:rsidR="00851943">
        <w:rPr>
          <w:rFonts w:ascii="Times New Roman" w:hAnsi="Times New Roman" w:cs="Times New Roman"/>
          <w:sz w:val="28"/>
          <w:szCs w:val="28"/>
        </w:rPr>
        <w:t xml:space="preserve"> 2-08-26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4968AC">
        <w:rPr>
          <w:rFonts w:ascii="Times New Roman" w:hAnsi="Times New Roman" w:cs="Times New Roman"/>
          <w:b/>
          <w:sz w:val="28"/>
          <w:szCs w:val="28"/>
        </w:rPr>
        <w:t>2</w:t>
      </w:r>
      <w:r w:rsidR="00B420C6">
        <w:rPr>
          <w:rFonts w:ascii="Times New Roman" w:hAnsi="Times New Roman" w:cs="Times New Roman"/>
          <w:b/>
          <w:sz w:val="28"/>
          <w:szCs w:val="28"/>
        </w:rPr>
        <w:t>8</w:t>
      </w:r>
      <w:r w:rsidR="004968AC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864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943">
        <w:rPr>
          <w:rFonts w:ascii="Times New Roman" w:hAnsi="Times New Roman" w:cs="Times New Roman"/>
          <w:b/>
          <w:sz w:val="28"/>
          <w:szCs w:val="28"/>
        </w:rPr>
        <w:t>201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1D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 – </w:t>
      </w:r>
      <w:r w:rsidR="004968AC">
        <w:rPr>
          <w:rFonts w:ascii="Times New Roman" w:hAnsi="Times New Roman" w:cs="Times New Roman"/>
          <w:b/>
          <w:sz w:val="28"/>
          <w:szCs w:val="28"/>
        </w:rPr>
        <w:t>2</w:t>
      </w:r>
      <w:r w:rsidR="006119EE">
        <w:rPr>
          <w:rFonts w:ascii="Times New Roman" w:hAnsi="Times New Roman" w:cs="Times New Roman"/>
          <w:b/>
          <w:sz w:val="28"/>
          <w:szCs w:val="28"/>
        </w:rPr>
        <w:t>4</w:t>
      </w:r>
      <w:r w:rsidR="004968AC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85194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1D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6119EE">
        <w:rPr>
          <w:rFonts w:ascii="Times New Roman" w:hAnsi="Times New Roman" w:cs="Times New Roman"/>
          <w:b/>
          <w:sz w:val="28"/>
          <w:szCs w:val="28"/>
        </w:rPr>
        <w:t>7</w:t>
      </w:r>
      <w:r w:rsidR="00FB0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8AC">
        <w:rPr>
          <w:rFonts w:ascii="Times New Roman" w:hAnsi="Times New Roman" w:cs="Times New Roman"/>
          <w:b/>
          <w:sz w:val="28"/>
          <w:szCs w:val="28"/>
        </w:rPr>
        <w:t>октября</w:t>
      </w:r>
      <w:r w:rsidR="00AF7D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FB01D9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119E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8AC">
        <w:rPr>
          <w:rFonts w:ascii="Times New Roman" w:hAnsi="Times New Roman" w:cs="Times New Roman"/>
          <w:b/>
          <w:sz w:val="28"/>
          <w:szCs w:val="28"/>
        </w:rPr>
        <w:t>октября</w:t>
      </w:r>
      <w:r w:rsidR="00AF7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943">
        <w:rPr>
          <w:rFonts w:ascii="Times New Roman" w:hAnsi="Times New Roman" w:cs="Times New Roman"/>
          <w:b/>
          <w:sz w:val="28"/>
          <w:szCs w:val="28"/>
        </w:rPr>
        <w:t>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 w:rsidR="0085194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>по рез</w:t>
      </w:r>
      <w:r>
        <w:rPr>
          <w:rFonts w:ascii="Times New Roman" w:hAnsi="Times New Roman" w:cs="Times New Roman"/>
          <w:sz w:val="28"/>
          <w:szCs w:val="28"/>
        </w:rPr>
        <w:t xml:space="preserve">ультатам рассмотрения заявок и </w:t>
      </w:r>
      <w:r w:rsidR="00B262DC">
        <w:rPr>
          <w:rFonts w:ascii="Times New Roman" w:hAnsi="Times New Roman" w:cs="Times New Roman"/>
          <w:sz w:val="28"/>
          <w:szCs w:val="28"/>
        </w:rPr>
        <w:t>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</w:t>
      </w:r>
      <w:r w:rsidR="000A11C6">
        <w:rPr>
          <w:sz w:val="28"/>
          <w:szCs w:val="28"/>
        </w:rPr>
        <w:t>п</w:t>
      </w:r>
      <w:r w:rsidR="000A11C6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0A11C6">
        <w:rPr>
          <w:sz w:val="28"/>
          <w:szCs w:val="28"/>
        </w:rPr>
        <w:t xml:space="preserve">/с 921410140), ИНН 2304038634, </w:t>
      </w:r>
      <w:r w:rsidR="000A11C6" w:rsidRPr="00D36C3D">
        <w:rPr>
          <w:sz w:val="28"/>
          <w:szCs w:val="28"/>
        </w:rPr>
        <w:t xml:space="preserve">КПП 230430001, </w:t>
      </w:r>
      <w:r w:rsidR="000A11C6">
        <w:rPr>
          <w:sz w:val="28"/>
          <w:szCs w:val="28"/>
        </w:rPr>
        <w:t xml:space="preserve">                                    </w:t>
      </w:r>
      <w:r w:rsidR="000A11C6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0A11C6">
        <w:rPr>
          <w:sz w:val="28"/>
          <w:szCs w:val="28"/>
        </w:rPr>
        <w:t xml:space="preserve">                         </w:t>
      </w:r>
      <w:r w:rsidR="000A11C6" w:rsidRPr="00D36C3D">
        <w:rPr>
          <w:sz w:val="28"/>
          <w:szCs w:val="28"/>
        </w:rPr>
        <w:t>БИК 040349001</w:t>
      </w:r>
      <w:r w:rsidR="000A11C6" w:rsidRPr="00A52CB8">
        <w:rPr>
          <w:sz w:val="28"/>
          <w:szCs w:val="28"/>
        </w:rPr>
        <w:t>,</w:t>
      </w:r>
      <w:r>
        <w:rPr>
          <w:sz w:val="28"/>
          <w:szCs w:val="28"/>
        </w:rPr>
        <w:t xml:space="preserve"> назначение платежа: «задаток для участия в торгах» (без учета НДС).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FB01D9">
        <w:rPr>
          <w:b/>
          <w:sz w:val="28"/>
          <w:szCs w:val="28"/>
        </w:rPr>
        <w:t>2</w:t>
      </w:r>
      <w:r w:rsidR="006119EE">
        <w:rPr>
          <w:b/>
          <w:sz w:val="28"/>
          <w:szCs w:val="28"/>
        </w:rPr>
        <w:t>7</w:t>
      </w:r>
      <w:r w:rsidR="00FB01D9">
        <w:rPr>
          <w:b/>
          <w:sz w:val="28"/>
          <w:szCs w:val="28"/>
        </w:rPr>
        <w:t xml:space="preserve"> </w:t>
      </w:r>
      <w:r w:rsidR="004968AC">
        <w:rPr>
          <w:b/>
          <w:sz w:val="28"/>
          <w:szCs w:val="28"/>
        </w:rPr>
        <w:t>октября</w:t>
      </w:r>
      <w:r w:rsidR="000A11C6">
        <w:rPr>
          <w:b/>
          <w:sz w:val="28"/>
          <w:szCs w:val="28"/>
        </w:rPr>
        <w:t xml:space="preserve"> 2016</w:t>
      </w:r>
      <w:r w:rsidR="00851943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аук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р/сч 40101810300000010013 в ГРКЦ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-оформленная в установленном  порядке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943A83" w:rsidRPr="00943A83" w:rsidRDefault="00943A83" w:rsidP="00943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11C6">
        <w:rPr>
          <w:rFonts w:ascii="Times New Roman" w:hAnsi="Times New Roman" w:cs="Times New Roman"/>
          <w:sz w:val="28"/>
          <w:szCs w:val="28"/>
        </w:rPr>
        <w:t>Ранее указанный объект недвижимого имущества</w:t>
      </w:r>
      <w:r w:rsidR="004968AC">
        <w:rPr>
          <w:rFonts w:ascii="Times New Roman" w:hAnsi="Times New Roman" w:cs="Times New Roman"/>
          <w:sz w:val="28"/>
          <w:szCs w:val="28"/>
        </w:rPr>
        <w:t xml:space="preserve"> на</w:t>
      </w:r>
      <w:r w:rsidR="000A11C6">
        <w:rPr>
          <w:rFonts w:ascii="Times New Roman" w:hAnsi="Times New Roman" w:cs="Times New Roman"/>
          <w:sz w:val="28"/>
          <w:szCs w:val="28"/>
        </w:rPr>
        <w:t xml:space="preserve"> аукцион по приватизации муниципального имущества</w:t>
      </w:r>
      <w:r w:rsidR="004968AC">
        <w:rPr>
          <w:rFonts w:ascii="Times New Roman" w:hAnsi="Times New Roman" w:cs="Times New Roman"/>
          <w:sz w:val="28"/>
          <w:szCs w:val="28"/>
        </w:rPr>
        <w:t xml:space="preserve"> </w:t>
      </w:r>
      <w:r w:rsidR="00B420C6">
        <w:rPr>
          <w:rFonts w:ascii="Times New Roman" w:hAnsi="Times New Roman" w:cs="Times New Roman"/>
          <w:sz w:val="28"/>
          <w:szCs w:val="28"/>
        </w:rPr>
        <w:t>не выставлялся.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Аукцион проводится </w:t>
      </w:r>
      <w:r w:rsidR="00544B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19EE">
        <w:rPr>
          <w:rFonts w:ascii="Times New Roman" w:hAnsi="Times New Roman" w:cs="Times New Roman"/>
          <w:b/>
          <w:sz w:val="28"/>
          <w:szCs w:val="28"/>
        </w:rPr>
        <w:t>31</w:t>
      </w:r>
      <w:r w:rsidR="00FB0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8AC">
        <w:rPr>
          <w:rFonts w:ascii="Times New Roman" w:hAnsi="Times New Roman" w:cs="Times New Roman"/>
          <w:b/>
          <w:sz w:val="28"/>
          <w:szCs w:val="28"/>
        </w:rPr>
        <w:t>октября</w:t>
      </w:r>
      <w:r w:rsidR="00544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1C6">
        <w:rPr>
          <w:rFonts w:ascii="Times New Roman" w:hAnsi="Times New Roman" w:cs="Times New Roman"/>
          <w:b/>
          <w:sz w:val="28"/>
          <w:szCs w:val="28"/>
        </w:rPr>
        <w:t>2016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51A50">
        <w:rPr>
          <w:rFonts w:ascii="Times New Roman" w:hAnsi="Times New Roman" w:cs="Times New Roman"/>
          <w:b/>
          <w:sz w:val="28"/>
          <w:szCs w:val="28"/>
        </w:rPr>
        <w:t>15</w:t>
      </w:r>
      <w:r w:rsidR="00F43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 w:rsidR="006A5A7D">
        <w:rPr>
          <w:rFonts w:ascii="Times New Roman" w:hAnsi="Times New Roman" w:cs="Times New Roman"/>
          <w:sz w:val="28"/>
          <w:szCs w:val="28"/>
        </w:rPr>
        <w:t xml:space="preserve"> </w:t>
      </w:r>
      <w:r w:rsidR="00351A50">
        <w:rPr>
          <w:rFonts w:ascii="Times New Roman" w:hAnsi="Times New Roman" w:cs="Times New Roman"/>
          <w:b/>
          <w:sz w:val="28"/>
          <w:szCs w:val="28"/>
        </w:rPr>
        <w:t>0</w:t>
      </w:r>
      <w:r w:rsidR="006A5A7D" w:rsidRPr="006A5A7D">
        <w:rPr>
          <w:rFonts w:ascii="Times New Roman" w:hAnsi="Times New Roman" w:cs="Times New Roman"/>
          <w:b/>
          <w:sz w:val="28"/>
          <w:szCs w:val="28"/>
        </w:rPr>
        <w:t>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bookmarkEnd w:id="0"/>
      <w:r w:rsidR="00FB01D9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119EE">
        <w:rPr>
          <w:rFonts w:ascii="Times New Roman" w:hAnsi="Times New Roman" w:cs="Times New Roman"/>
          <w:b/>
          <w:sz w:val="28"/>
          <w:szCs w:val="28"/>
        </w:rPr>
        <w:t>31</w:t>
      </w:r>
      <w:r w:rsidR="004968AC">
        <w:rPr>
          <w:rFonts w:ascii="Times New Roman" w:hAnsi="Times New Roman" w:cs="Times New Roman"/>
          <w:b/>
          <w:sz w:val="28"/>
          <w:szCs w:val="28"/>
        </w:rPr>
        <w:t xml:space="preserve">  октября</w:t>
      </w:r>
      <w:r w:rsidR="00FB0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1C6">
        <w:rPr>
          <w:rFonts w:ascii="Times New Roman" w:hAnsi="Times New Roman" w:cs="Times New Roman"/>
          <w:b/>
          <w:sz w:val="28"/>
          <w:szCs w:val="28"/>
        </w:rPr>
        <w:t>2016 года</w:t>
      </w:r>
      <w:r w:rsidR="00851943">
        <w:rPr>
          <w:rFonts w:ascii="Times New Roman" w:hAnsi="Times New Roman" w:cs="Times New Roman"/>
          <w:sz w:val="28"/>
          <w:szCs w:val="28"/>
        </w:rPr>
        <w:t xml:space="preserve">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                           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1 каб.304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561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61E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(86141) </w:t>
      </w:r>
      <w:r w:rsidR="00561E8B">
        <w:rPr>
          <w:rFonts w:ascii="Times New Roman" w:hAnsi="Times New Roman" w:cs="Times New Roman"/>
          <w:sz w:val="28"/>
          <w:szCs w:val="28"/>
        </w:rPr>
        <w:t xml:space="preserve">2-09-11, </w:t>
      </w:r>
      <w:r>
        <w:rPr>
          <w:rFonts w:ascii="Times New Roman" w:hAnsi="Times New Roman" w:cs="Times New Roman"/>
          <w:sz w:val="28"/>
          <w:szCs w:val="28"/>
        </w:rPr>
        <w:t>2-08-26.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D96" w:rsidRDefault="00F77D96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500011" w:rsidRDefault="004A46AE" w:rsidP="000B663B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О.В.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Китай-Гора</w:t>
      </w:r>
    </w:p>
    <w:sectPr w:rsidR="00500011" w:rsidSect="004A46A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273" w:rsidRDefault="00D35273" w:rsidP="00995779">
      <w:pPr>
        <w:spacing w:after="0" w:line="240" w:lineRule="auto"/>
      </w:pPr>
      <w:r>
        <w:separator/>
      </w:r>
    </w:p>
  </w:endnote>
  <w:endnote w:type="continuationSeparator" w:id="0">
    <w:p w:rsidR="00D35273" w:rsidRDefault="00D35273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273" w:rsidRDefault="00D35273" w:rsidP="00995779">
      <w:pPr>
        <w:spacing w:after="0" w:line="240" w:lineRule="auto"/>
      </w:pPr>
      <w:r>
        <w:separator/>
      </w:r>
    </w:p>
  </w:footnote>
  <w:footnote w:type="continuationSeparator" w:id="0">
    <w:p w:rsidR="00D35273" w:rsidRDefault="00D35273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A46AE" w:rsidRPr="00B420C6" w:rsidRDefault="00337D86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B420C6">
          <w:rPr>
            <w:rFonts w:ascii="Times New Roman" w:hAnsi="Times New Roman" w:cs="Times New Roman"/>
            <w:sz w:val="28"/>
          </w:rPr>
          <w:fldChar w:fldCharType="begin"/>
        </w:r>
        <w:r w:rsidRPr="00B420C6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B420C6">
          <w:rPr>
            <w:rFonts w:ascii="Times New Roman" w:hAnsi="Times New Roman" w:cs="Times New Roman"/>
            <w:sz w:val="28"/>
          </w:rPr>
          <w:fldChar w:fldCharType="separate"/>
        </w:r>
        <w:r w:rsidR="00351A50">
          <w:rPr>
            <w:rFonts w:ascii="Times New Roman" w:hAnsi="Times New Roman" w:cs="Times New Roman"/>
            <w:noProof/>
            <w:sz w:val="28"/>
          </w:rPr>
          <w:t>3</w:t>
        </w:r>
        <w:r w:rsidRPr="00B420C6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1E2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6C4F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2D3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372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223"/>
    <w:rsid w:val="0027281B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462C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1A50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B7D45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68AC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9EE"/>
    <w:rsid w:val="00611CE6"/>
    <w:rsid w:val="00612653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A7D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490E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27EF9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3C6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7B2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20C6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9B0"/>
    <w:rsid w:val="00D3063F"/>
    <w:rsid w:val="00D31A8F"/>
    <w:rsid w:val="00D32E9E"/>
    <w:rsid w:val="00D33675"/>
    <w:rsid w:val="00D3412F"/>
    <w:rsid w:val="00D3465D"/>
    <w:rsid w:val="00D34D64"/>
    <w:rsid w:val="00D35273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4B0C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4D0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DBCB6-D299-4B97-B94C-45FCB9E6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4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52</cp:revision>
  <cp:lastPrinted>2016-09-27T07:10:00Z</cp:lastPrinted>
  <dcterms:created xsi:type="dcterms:W3CDTF">2014-06-09T11:14:00Z</dcterms:created>
  <dcterms:modified xsi:type="dcterms:W3CDTF">2016-09-27T13:48:00Z</dcterms:modified>
</cp:coreProperties>
</file>